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49D5" w:rsidRDefault="003E49D5" w:rsidP="00FF72AC">
      <w:pPr>
        <w:rPr>
          <w:rFonts w:ascii="Copperplate Gothic Bold" w:eastAsia="Times New Roman" w:hAnsi="Copperplate Gothic Bold" w:cs="Times New Roman"/>
          <w:color w:val="333333"/>
          <w:sz w:val="32"/>
          <w:szCs w:val="32"/>
          <w:lang w:eastAsia="en-GB"/>
        </w:rPr>
      </w:pPr>
      <w:r>
        <w:rPr>
          <w:rFonts w:ascii="Copperplate Gothic Bold" w:eastAsia="Times New Roman" w:hAnsi="Copperplate Gothic Bold" w:cs="Times New Roman"/>
          <w:color w:val="333333"/>
          <w:sz w:val="32"/>
          <w:szCs w:val="32"/>
          <w:lang w:eastAsia="en-GB"/>
        </w:rPr>
        <w:t>THE FALKLAND ISLANDS 1982</w:t>
      </w:r>
    </w:p>
    <w:p w:rsidR="003E49D5" w:rsidRDefault="003E49D5" w:rsidP="00FF72AC">
      <w:pPr>
        <w:rPr>
          <w:rFonts w:ascii="Copperplate Gothic Bold" w:eastAsia="Times New Roman" w:hAnsi="Copperplate Gothic Bold" w:cs="Times New Roman"/>
          <w:color w:val="333333"/>
          <w:sz w:val="32"/>
          <w:szCs w:val="32"/>
          <w:lang w:eastAsia="en-GB"/>
        </w:rPr>
      </w:pPr>
    </w:p>
    <w:p w:rsidR="003E49D5" w:rsidRPr="003E49D5" w:rsidRDefault="003E49D5" w:rsidP="00FF72AC">
      <w:pPr>
        <w:rPr>
          <w:rFonts w:ascii="Copperplate Gothic Bold" w:eastAsia="Times New Roman" w:hAnsi="Copperplate Gothic Bold" w:cs="Times New Roman"/>
          <w:color w:val="333333"/>
          <w:sz w:val="24"/>
          <w:szCs w:val="24"/>
          <w:lang w:eastAsia="en-GB"/>
        </w:rPr>
      </w:pPr>
      <w:r>
        <w:rPr>
          <w:rFonts w:ascii="Copperplate Gothic Bold" w:eastAsia="Times New Roman" w:hAnsi="Copperplate Gothic Bold" w:cs="Times New Roman"/>
          <w:color w:val="333333"/>
          <w:sz w:val="24"/>
          <w:szCs w:val="24"/>
          <w:lang w:eastAsia="en-GB"/>
        </w:rPr>
        <w:t>BY GROUP CAPTAIN PETER HODCROFT RAF (RETIRED)</w:t>
      </w:r>
    </w:p>
    <w:p w:rsidR="003E49D5" w:rsidRDefault="003E49D5" w:rsidP="00FF72AC">
      <w:pPr>
        <w:rPr>
          <w:rFonts w:ascii="OpenSans-webfont" w:eastAsia="Times New Roman" w:hAnsi="OpenSans-webfont" w:cs="Times New Roman"/>
          <w:color w:val="333333"/>
          <w:sz w:val="24"/>
          <w:szCs w:val="24"/>
          <w:lang w:eastAsia="en-GB"/>
        </w:rPr>
      </w:pPr>
    </w:p>
    <w:p w:rsidR="00FF72AC" w:rsidRDefault="0033057D" w:rsidP="00FF72AC">
      <w:pPr>
        <w:rPr>
          <w:rFonts w:ascii="OpenSans-webfont" w:eastAsia="Times New Roman" w:hAnsi="OpenSans-webfont" w:cs="Times New Roman"/>
          <w:color w:val="333333"/>
          <w:sz w:val="24"/>
          <w:szCs w:val="24"/>
          <w:lang w:eastAsia="en-GB"/>
        </w:rPr>
      </w:pPr>
      <w:r>
        <w:rPr>
          <w:rFonts w:ascii="OpenSans-webfont" w:eastAsia="Times New Roman" w:hAnsi="OpenSans-webfont" w:cs="Times New Roman"/>
          <w:noProof/>
          <w:color w:val="333333"/>
          <w:sz w:val="24"/>
          <w:szCs w:val="24"/>
          <w:lang w:eastAsia="en-GB"/>
        </w:rPr>
        <w:drawing>
          <wp:anchor distT="0" distB="0" distL="114300" distR="114300" simplePos="0" relativeHeight="251658240" behindDoc="1" locked="0" layoutInCell="1" allowOverlap="1">
            <wp:simplePos x="0" y="0"/>
            <wp:positionH relativeFrom="column">
              <wp:posOffset>0</wp:posOffset>
            </wp:positionH>
            <wp:positionV relativeFrom="paragraph">
              <wp:posOffset>3175</wp:posOffset>
            </wp:positionV>
            <wp:extent cx="2457450" cy="1524000"/>
            <wp:effectExtent l="0" t="0" r="0" b="0"/>
            <wp:wrapTight wrapText="bothSides">
              <wp:wrapPolygon edited="0">
                <wp:start x="0" y="0"/>
                <wp:lineTo x="0" y="21330"/>
                <wp:lineTo x="21433" y="21330"/>
                <wp:lineTo x="21433" y="0"/>
                <wp:lineTo x="0" y="0"/>
              </wp:wrapPolygon>
            </wp:wrapTight>
            <wp:docPr id="1" name="Picture 1" descr="C:\Users\Stephen Ware\Documents\Chaplains' Association\Photographs\Falkland Islan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en Ware\Documents\Chaplains' Association\Photographs\Falkland Island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57450"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6E3D03">
        <w:rPr>
          <w:rFonts w:ascii="OpenSans-webfont" w:eastAsia="Times New Roman" w:hAnsi="OpenSans-webfont" w:cs="Times New Roman"/>
          <w:color w:val="333333"/>
          <w:sz w:val="24"/>
          <w:szCs w:val="24"/>
          <w:lang w:eastAsia="en-GB"/>
        </w:rPr>
        <w:t>I was a Flight Lieutenant in 1982 and</w:t>
      </w:r>
      <w:r w:rsidR="00FF72AC" w:rsidRPr="00FF72AC">
        <w:rPr>
          <w:rFonts w:ascii="OpenSans-webfont" w:eastAsia="Times New Roman" w:hAnsi="OpenSans-webfont" w:cs="Times New Roman"/>
          <w:color w:val="333333"/>
          <w:sz w:val="24"/>
          <w:szCs w:val="24"/>
          <w:lang w:eastAsia="en-GB"/>
        </w:rPr>
        <w:t xml:space="preserve"> I was one of the 6 initial officers (1 </w:t>
      </w:r>
      <w:r w:rsidR="006E3D03">
        <w:rPr>
          <w:rFonts w:ascii="OpenSans-webfont" w:eastAsia="Times New Roman" w:hAnsi="OpenSans-webfont" w:cs="Times New Roman"/>
          <w:color w:val="333333"/>
          <w:sz w:val="24"/>
          <w:szCs w:val="24"/>
          <w:lang w:eastAsia="en-GB"/>
        </w:rPr>
        <w:t>Wing Commander</w:t>
      </w:r>
      <w:r w:rsidR="00FF72AC" w:rsidRPr="00FF72AC">
        <w:rPr>
          <w:rFonts w:ascii="OpenSans-webfont" w:eastAsia="Times New Roman" w:hAnsi="OpenSans-webfont" w:cs="Times New Roman"/>
          <w:color w:val="333333"/>
          <w:sz w:val="24"/>
          <w:szCs w:val="24"/>
          <w:lang w:eastAsia="en-GB"/>
        </w:rPr>
        <w:t xml:space="preserve">, 3 </w:t>
      </w:r>
      <w:r w:rsidR="006E3D03">
        <w:rPr>
          <w:rFonts w:ascii="OpenSans-webfont" w:eastAsia="Times New Roman" w:hAnsi="OpenSans-webfont" w:cs="Times New Roman"/>
          <w:color w:val="333333"/>
          <w:sz w:val="24"/>
          <w:szCs w:val="24"/>
          <w:lang w:eastAsia="en-GB"/>
        </w:rPr>
        <w:t>Squadron Leaders</w:t>
      </w:r>
      <w:r w:rsidR="00FF72AC" w:rsidRPr="00FF72AC">
        <w:rPr>
          <w:rFonts w:ascii="OpenSans-webfont" w:eastAsia="Times New Roman" w:hAnsi="OpenSans-webfont" w:cs="Times New Roman"/>
          <w:color w:val="333333"/>
          <w:sz w:val="24"/>
          <w:szCs w:val="24"/>
          <w:lang w:eastAsia="en-GB"/>
        </w:rPr>
        <w:t xml:space="preserve"> and 2 </w:t>
      </w:r>
      <w:r w:rsidR="006E3D03">
        <w:rPr>
          <w:rFonts w:ascii="OpenSans-webfont" w:eastAsia="Times New Roman" w:hAnsi="OpenSans-webfont" w:cs="Times New Roman"/>
          <w:color w:val="333333"/>
          <w:sz w:val="24"/>
          <w:szCs w:val="24"/>
          <w:lang w:eastAsia="en-GB"/>
        </w:rPr>
        <w:t>Flight Lieutenants</w:t>
      </w:r>
      <w:r w:rsidR="00FF72AC" w:rsidRPr="00FF72AC">
        <w:rPr>
          <w:rFonts w:ascii="OpenSans-webfont" w:eastAsia="Times New Roman" w:hAnsi="OpenSans-webfont" w:cs="Times New Roman"/>
          <w:color w:val="333333"/>
          <w:sz w:val="24"/>
          <w:szCs w:val="24"/>
          <w:lang w:eastAsia="en-GB"/>
        </w:rPr>
        <w:t xml:space="preserve">) selected in mid-May </w:t>
      </w:r>
      <w:r w:rsidR="006E3D03">
        <w:rPr>
          <w:rFonts w:ascii="OpenSans-webfont" w:eastAsia="Times New Roman" w:hAnsi="OpenSans-webfont" w:cs="Times New Roman"/>
          <w:color w:val="333333"/>
          <w:sz w:val="24"/>
          <w:szCs w:val="24"/>
          <w:lang w:eastAsia="en-GB"/>
        </w:rPr>
        <w:t>19</w:t>
      </w:r>
      <w:r w:rsidR="00FF72AC" w:rsidRPr="00FF72AC">
        <w:rPr>
          <w:rFonts w:ascii="OpenSans-webfont" w:eastAsia="Times New Roman" w:hAnsi="OpenSans-webfont" w:cs="Times New Roman"/>
          <w:color w:val="333333"/>
          <w:sz w:val="24"/>
          <w:szCs w:val="24"/>
          <w:lang w:eastAsia="en-GB"/>
        </w:rPr>
        <w:t>82 to form the administrative arm at what was to become RAF Stanley – our initial suggestion that it should be RAF Hookers Point (units sometimes took their title from a local promo</w:t>
      </w:r>
      <w:r w:rsidR="006E3D03">
        <w:rPr>
          <w:rFonts w:ascii="OpenSans-webfont" w:eastAsia="Times New Roman" w:hAnsi="OpenSans-webfont" w:cs="Times New Roman"/>
          <w:color w:val="333333"/>
          <w:sz w:val="24"/>
          <w:szCs w:val="24"/>
          <w:lang w:eastAsia="en-GB"/>
        </w:rPr>
        <w:t>ntory) - was dismissed by HQ Strike Command.</w:t>
      </w:r>
      <w:r w:rsidR="00FF72AC" w:rsidRPr="00FF72AC">
        <w:rPr>
          <w:rFonts w:ascii="OpenSans-webfont" w:eastAsia="Times New Roman" w:hAnsi="OpenSans-webfont" w:cs="Times New Roman"/>
          <w:color w:val="333333"/>
          <w:sz w:val="24"/>
          <w:szCs w:val="24"/>
          <w:lang w:eastAsia="en-GB"/>
        </w:rPr>
        <w:t xml:space="preserve"> Consequently, I was involved in the planning for and the appointment of </w:t>
      </w:r>
      <w:r w:rsidR="006E3D03">
        <w:rPr>
          <w:rFonts w:ascii="OpenSans-webfont" w:eastAsia="Times New Roman" w:hAnsi="OpenSans-webfont" w:cs="Times New Roman"/>
          <w:color w:val="333333"/>
          <w:sz w:val="24"/>
          <w:szCs w:val="24"/>
          <w:lang w:eastAsia="en-GB"/>
        </w:rPr>
        <w:t xml:space="preserve">The Revd </w:t>
      </w:r>
      <w:r w:rsidR="00FF72AC" w:rsidRPr="00FF72AC">
        <w:rPr>
          <w:rFonts w:ascii="OpenSans-webfont" w:eastAsia="Times New Roman" w:hAnsi="OpenSans-webfont" w:cs="Times New Roman"/>
          <w:color w:val="333333"/>
          <w:sz w:val="24"/>
          <w:szCs w:val="24"/>
          <w:lang w:eastAsia="en-GB"/>
        </w:rPr>
        <w:t>Phil Mortimer as the first Chaplain there.</w:t>
      </w:r>
    </w:p>
    <w:p w:rsidR="006E3D03" w:rsidRPr="00FF72AC" w:rsidRDefault="006E3D03" w:rsidP="00FF72AC">
      <w:pPr>
        <w:rPr>
          <w:rFonts w:ascii="OpenSans-webfont" w:eastAsia="Times New Roman" w:hAnsi="OpenSans-webfont" w:cs="Times New Roman"/>
          <w:color w:val="333333"/>
          <w:sz w:val="24"/>
          <w:szCs w:val="24"/>
          <w:lang w:eastAsia="en-GB"/>
        </w:rPr>
      </w:pP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The designated O</w:t>
      </w:r>
      <w:r w:rsidR="006E3D03">
        <w:rPr>
          <w:rFonts w:ascii="OpenSans-webfont" w:eastAsia="Times New Roman" w:hAnsi="OpenSans-webfont" w:cs="Times New Roman"/>
          <w:color w:val="333333"/>
          <w:sz w:val="24"/>
          <w:szCs w:val="24"/>
          <w:lang w:eastAsia="en-GB"/>
        </w:rPr>
        <w:t xml:space="preserve">fficer </w:t>
      </w:r>
      <w:r w:rsidRPr="00FF72AC">
        <w:rPr>
          <w:rFonts w:ascii="OpenSans-webfont" w:eastAsia="Times New Roman" w:hAnsi="OpenSans-webfont" w:cs="Times New Roman"/>
          <w:color w:val="333333"/>
          <w:sz w:val="24"/>
          <w:szCs w:val="24"/>
          <w:lang w:eastAsia="en-GB"/>
        </w:rPr>
        <w:t>C</w:t>
      </w:r>
      <w:r w:rsidR="006E3D03">
        <w:rPr>
          <w:rFonts w:ascii="OpenSans-webfont" w:eastAsia="Times New Roman" w:hAnsi="OpenSans-webfont" w:cs="Times New Roman"/>
          <w:color w:val="333333"/>
          <w:sz w:val="24"/>
          <w:szCs w:val="24"/>
          <w:lang w:eastAsia="en-GB"/>
        </w:rPr>
        <w:t>ommanding</w:t>
      </w:r>
      <w:r w:rsidRPr="00FF72AC">
        <w:rPr>
          <w:rFonts w:ascii="OpenSans-webfont" w:eastAsia="Times New Roman" w:hAnsi="OpenSans-webfont" w:cs="Times New Roman"/>
          <w:color w:val="333333"/>
          <w:sz w:val="24"/>
          <w:szCs w:val="24"/>
          <w:lang w:eastAsia="en-GB"/>
        </w:rPr>
        <w:t xml:space="preserve"> Admin</w:t>
      </w:r>
      <w:r w:rsidR="006E3D03">
        <w:rPr>
          <w:rFonts w:ascii="OpenSans-webfont" w:eastAsia="Times New Roman" w:hAnsi="OpenSans-webfont" w:cs="Times New Roman"/>
          <w:color w:val="333333"/>
          <w:sz w:val="24"/>
          <w:szCs w:val="24"/>
          <w:lang w:eastAsia="en-GB"/>
        </w:rPr>
        <w:t>istration Wing</w:t>
      </w:r>
      <w:r w:rsidRPr="00FF72AC">
        <w:rPr>
          <w:rFonts w:ascii="OpenSans-webfont" w:eastAsia="Times New Roman" w:hAnsi="OpenSans-webfont" w:cs="Times New Roman"/>
          <w:color w:val="333333"/>
          <w:sz w:val="24"/>
          <w:szCs w:val="24"/>
          <w:lang w:eastAsia="en-GB"/>
        </w:rPr>
        <w:t xml:space="preserve"> was Ray Hart</w:t>
      </w:r>
      <w:r w:rsidR="006E3D03">
        <w:rPr>
          <w:rFonts w:ascii="OpenSans-webfont" w:eastAsia="Times New Roman" w:hAnsi="OpenSans-webfont" w:cs="Times New Roman"/>
          <w:color w:val="333333"/>
          <w:sz w:val="24"/>
          <w:szCs w:val="24"/>
          <w:lang w:eastAsia="en-GB"/>
        </w:rPr>
        <w:t xml:space="preserve">, </w:t>
      </w:r>
      <w:bookmarkStart w:id="0" w:name="_GoBack"/>
      <w:bookmarkEnd w:id="0"/>
      <w:r w:rsidRPr="00FF72AC">
        <w:rPr>
          <w:rFonts w:ascii="OpenSans-webfont" w:eastAsia="Times New Roman" w:hAnsi="OpenSans-webfont" w:cs="Times New Roman"/>
          <w:color w:val="333333"/>
          <w:sz w:val="24"/>
          <w:szCs w:val="24"/>
          <w:lang w:eastAsia="en-GB"/>
        </w:rPr>
        <w:t>who had recently been appointed as St</w:t>
      </w:r>
      <w:r w:rsidR="006E3D03">
        <w:rPr>
          <w:rFonts w:ascii="OpenSans-webfont" w:eastAsia="Times New Roman" w:hAnsi="OpenSans-webfont" w:cs="Times New Roman"/>
          <w:color w:val="333333"/>
          <w:sz w:val="24"/>
          <w:szCs w:val="24"/>
          <w:lang w:eastAsia="en-GB"/>
        </w:rPr>
        <w:t xml:space="preserve">ation </w:t>
      </w:r>
      <w:r w:rsidRPr="00FF72AC">
        <w:rPr>
          <w:rFonts w:ascii="OpenSans-webfont" w:eastAsia="Times New Roman" w:hAnsi="OpenSans-webfont" w:cs="Times New Roman"/>
          <w:color w:val="333333"/>
          <w:sz w:val="24"/>
          <w:szCs w:val="24"/>
          <w:lang w:eastAsia="en-GB"/>
        </w:rPr>
        <w:t>C</w:t>
      </w:r>
      <w:r w:rsidR="006E3D03">
        <w:rPr>
          <w:rFonts w:ascii="OpenSans-webfont" w:eastAsia="Times New Roman" w:hAnsi="OpenSans-webfont" w:cs="Times New Roman"/>
          <w:color w:val="333333"/>
          <w:sz w:val="24"/>
          <w:szCs w:val="24"/>
          <w:lang w:eastAsia="en-GB"/>
        </w:rPr>
        <w:t>ommander</w:t>
      </w:r>
      <w:r w:rsidRPr="00FF72AC">
        <w:rPr>
          <w:rFonts w:ascii="OpenSans-webfont" w:eastAsia="Times New Roman" w:hAnsi="OpenSans-webfont" w:cs="Times New Roman"/>
          <w:color w:val="333333"/>
          <w:sz w:val="24"/>
          <w:szCs w:val="24"/>
          <w:lang w:eastAsia="en-GB"/>
        </w:rPr>
        <w:t xml:space="preserve"> at RAF </w:t>
      </w:r>
      <w:proofErr w:type="spellStart"/>
      <w:r w:rsidRPr="00FF72AC">
        <w:rPr>
          <w:rFonts w:ascii="OpenSans-webfont" w:eastAsia="Times New Roman" w:hAnsi="OpenSans-webfont" w:cs="Times New Roman"/>
          <w:color w:val="333333"/>
          <w:sz w:val="24"/>
          <w:szCs w:val="24"/>
          <w:lang w:eastAsia="en-GB"/>
        </w:rPr>
        <w:t>Scampton</w:t>
      </w:r>
      <w:proofErr w:type="spellEnd"/>
      <w:r w:rsidRPr="00FF72AC">
        <w:rPr>
          <w:rFonts w:ascii="OpenSans-webfont" w:eastAsia="Times New Roman" w:hAnsi="OpenSans-webfont" w:cs="Times New Roman"/>
          <w:color w:val="333333"/>
          <w:sz w:val="24"/>
          <w:szCs w:val="24"/>
          <w:lang w:eastAsia="en-GB"/>
        </w:rPr>
        <w:t xml:space="preserve"> as it was transitioning from a </w:t>
      </w:r>
      <w:r w:rsidR="006E3D03">
        <w:rPr>
          <w:rFonts w:ascii="OpenSans-webfont" w:eastAsia="Times New Roman" w:hAnsi="OpenSans-webfont" w:cs="Times New Roman"/>
          <w:color w:val="333333"/>
          <w:sz w:val="24"/>
          <w:szCs w:val="24"/>
          <w:lang w:eastAsia="en-GB"/>
        </w:rPr>
        <w:t xml:space="preserve">flying station to one of care and </w:t>
      </w:r>
      <w:r w:rsidRPr="00FF72AC">
        <w:rPr>
          <w:rFonts w:ascii="OpenSans-webfont" w:eastAsia="Times New Roman" w:hAnsi="OpenSans-webfont" w:cs="Times New Roman"/>
          <w:color w:val="333333"/>
          <w:sz w:val="24"/>
          <w:szCs w:val="24"/>
          <w:lang w:eastAsia="en-GB"/>
        </w:rPr>
        <w:t xml:space="preserve">maintenance whilst its post-Vulcan future was being determined. By May </w:t>
      </w:r>
      <w:r w:rsidR="006E3D03">
        <w:rPr>
          <w:rFonts w:ascii="OpenSans-webfont" w:eastAsia="Times New Roman" w:hAnsi="OpenSans-webfont" w:cs="Times New Roman"/>
          <w:color w:val="333333"/>
          <w:sz w:val="24"/>
          <w:szCs w:val="24"/>
          <w:lang w:eastAsia="en-GB"/>
        </w:rPr>
        <w:t>19</w:t>
      </w:r>
      <w:r w:rsidRPr="00FF72AC">
        <w:rPr>
          <w:rFonts w:ascii="OpenSans-webfont" w:eastAsia="Times New Roman" w:hAnsi="OpenSans-webfont" w:cs="Times New Roman"/>
          <w:color w:val="333333"/>
          <w:sz w:val="24"/>
          <w:szCs w:val="24"/>
          <w:lang w:eastAsia="en-GB"/>
        </w:rPr>
        <w:t xml:space="preserve">82, its Service population had been much decreased, so it was decided to use it as </w:t>
      </w:r>
      <w:r w:rsidR="00E128AC">
        <w:rPr>
          <w:noProof/>
        </w:rPr>
        <mc:AlternateContent>
          <mc:Choice Requires="wps">
            <w:drawing>
              <wp:anchor distT="0" distB="0" distL="114300" distR="114300" simplePos="0" relativeHeight="251662336" behindDoc="0" locked="0" layoutInCell="1" allowOverlap="1" wp14:anchorId="2B8452A3" wp14:editId="0E630046">
                <wp:simplePos x="0" y="0"/>
                <wp:positionH relativeFrom="column">
                  <wp:posOffset>0</wp:posOffset>
                </wp:positionH>
                <wp:positionV relativeFrom="paragraph">
                  <wp:posOffset>4234180</wp:posOffset>
                </wp:positionV>
                <wp:extent cx="4520565" cy="635"/>
                <wp:effectExtent l="0" t="0" r="0" b="0"/>
                <wp:wrapTight wrapText="bothSides">
                  <wp:wrapPolygon edited="0">
                    <wp:start x="0" y="0"/>
                    <wp:lineTo x="0" y="21600"/>
                    <wp:lineTo x="21600" y="21600"/>
                    <wp:lineTo x="21600" y="0"/>
                  </wp:wrapPolygon>
                </wp:wrapTight>
                <wp:docPr id="4" name="Text Box 4"/>
                <wp:cNvGraphicFramePr/>
                <a:graphic xmlns:a="http://schemas.openxmlformats.org/drawingml/2006/main">
                  <a:graphicData uri="http://schemas.microsoft.com/office/word/2010/wordprocessingShape">
                    <wps:wsp>
                      <wps:cNvSpPr txBox="1"/>
                      <wps:spPr>
                        <a:xfrm>
                          <a:off x="0" y="0"/>
                          <a:ext cx="4520565" cy="635"/>
                        </a:xfrm>
                        <a:prstGeom prst="rect">
                          <a:avLst/>
                        </a:prstGeom>
                        <a:solidFill>
                          <a:prstClr val="white"/>
                        </a:solidFill>
                        <a:ln>
                          <a:noFill/>
                        </a:ln>
                        <a:effectLst/>
                      </wps:spPr>
                      <wps:txbx>
                        <w:txbxContent>
                          <w:p w:rsidR="00E128AC" w:rsidRPr="002B225C" w:rsidRDefault="00E128AC" w:rsidP="00E128AC">
                            <w:pPr>
                              <w:pStyle w:val="Caption"/>
                              <w:rPr>
                                <w:rFonts w:ascii="OpenSans-webfont" w:eastAsia="Times New Roman" w:hAnsi="OpenSans-webfont" w:cs="Times New Roman"/>
                                <w:color w:val="333333"/>
                                <w:sz w:val="24"/>
                                <w:szCs w:val="24"/>
                              </w:rPr>
                            </w:pPr>
                            <w:r>
                              <w:rPr>
                                <w:rFonts w:ascii="OpenSans-webfont" w:hAnsi="OpenSans-webfont"/>
                                <w:color w:val="333333"/>
                                <w:shd w:val="clear" w:color="auto" w:fill="FFFFFF"/>
                              </w:rPr>
                              <w:t xml:space="preserve">L-R: N/K; Flt Lt Ian McCulloch (OC PSF); WO Terry Hutton (OC Accts); </w:t>
                            </w:r>
                            <w:r>
                              <w:rPr>
                                <w:rFonts w:ascii="OpenSans-webfont" w:hAnsi="OpenSans-webfont"/>
                                <w:color w:val="333333"/>
                                <w:shd w:val="clear" w:color="auto" w:fill="FFFFFF"/>
                              </w:rPr>
                              <w:t>Padre Phil Mortimer</w:t>
                            </w:r>
                            <w:r>
                              <w:rPr>
                                <w:rFonts w:ascii="OpenSans-webfont" w:hAnsi="OpenSans-webfont"/>
                                <w:color w:val="333333"/>
                                <w:shd w:val="clear" w:color="auto" w:fill="FFFFFF"/>
                              </w:rPr>
                              <w:t xml:space="preserve">; Flt Lt Peter </w:t>
                            </w:r>
                            <w:proofErr w:type="spellStart"/>
                            <w:r>
                              <w:rPr>
                                <w:rFonts w:ascii="OpenSans-webfont" w:hAnsi="OpenSans-webfont"/>
                                <w:color w:val="333333"/>
                                <w:shd w:val="clear" w:color="auto" w:fill="FFFFFF"/>
                              </w:rPr>
                              <w:t>Hodcroft</w:t>
                            </w:r>
                            <w:proofErr w:type="spellEnd"/>
                            <w:r>
                              <w:rPr>
                                <w:rFonts w:ascii="OpenSans-webfont" w:hAnsi="OpenSans-webfont"/>
                                <w:color w:val="333333"/>
                                <w:shd w:val="clear" w:color="auto" w:fill="FFFFFF"/>
                              </w:rPr>
                              <w:t xml:space="preserve"> (OC GD Flt then OC PSF after </w:t>
                            </w:r>
                            <w:r>
                              <w:rPr>
                                <w:rFonts w:ascii="OpenSans-webfont" w:hAnsi="OpenSans-webfont"/>
                                <w:color w:val="333333"/>
                                <w:shd w:val="clear" w:color="auto" w:fill="FFFFFF"/>
                              </w:rPr>
                              <w:t>Ian McCulloch</w:t>
                            </w:r>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Sqn</w:t>
                            </w:r>
                            <w:proofErr w:type="spellEnd"/>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Ldr</w:t>
                            </w:r>
                            <w:proofErr w:type="spellEnd"/>
                            <w:r>
                              <w:rPr>
                                <w:rFonts w:ascii="OpenSans-webfont" w:hAnsi="OpenSans-webfont"/>
                                <w:color w:val="333333"/>
                                <w:shd w:val="clear" w:color="auto" w:fill="FFFFFF"/>
                              </w:rPr>
                              <w:t xml:space="preserve"> Ian Ellison (OCSSS); N/K; </w:t>
                            </w:r>
                            <w:proofErr w:type="spellStart"/>
                            <w:r>
                              <w:rPr>
                                <w:rFonts w:ascii="OpenSans-webfont" w:hAnsi="OpenSans-webfont"/>
                                <w:color w:val="333333"/>
                                <w:shd w:val="clear" w:color="auto" w:fill="FFFFFF"/>
                              </w:rPr>
                              <w:t>Wg</w:t>
                            </w:r>
                            <w:proofErr w:type="spellEnd"/>
                            <w:r>
                              <w:rPr>
                                <w:rFonts w:ascii="OpenSans-webfont" w:hAnsi="OpenSans-webfont"/>
                                <w:color w:val="333333"/>
                                <w:shd w:val="clear" w:color="auto" w:fill="FFFFFF"/>
                              </w:rPr>
                              <w:t xml:space="preserve"> Cdr Ray Hart (OC Admin </w:t>
                            </w:r>
                            <w:proofErr w:type="spellStart"/>
                            <w:r>
                              <w:rPr>
                                <w:rFonts w:ascii="OpenSans-webfont" w:hAnsi="OpenSans-webfont"/>
                                <w:color w:val="333333"/>
                                <w:shd w:val="clear" w:color="auto" w:fill="FFFFFF"/>
                              </w:rPr>
                              <w:t>Wg</w:t>
                            </w:r>
                            <w:proofErr w:type="spellEnd"/>
                            <w:r>
                              <w:rPr>
                                <w:rFonts w:ascii="OpenSans-webfont" w:hAnsi="OpenSans-webfont"/>
                                <w:color w:val="333333"/>
                                <w:shd w:val="clear" w:color="auto" w:fill="FFFFFF"/>
                              </w:rPr>
                              <w:t xml:space="preserve">); N/K; </w:t>
                            </w:r>
                            <w:proofErr w:type="spellStart"/>
                            <w:r>
                              <w:rPr>
                                <w:rFonts w:ascii="OpenSans-webfont" w:hAnsi="OpenSans-webfont"/>
                                <w:color w:val="333333"/>
                                <w:shd w:val="clear" w:color="auto" w:fill="FFFFFF"/>
                              </w:rPr>
                              <w:t>Sqn</w:t>
                            </w:r>
                            <w:proofErr w:type="spellEnd"/>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Ldr</w:t>
                            </w:r>
                            <w:proofErr w:type="spellEnd"/>
                            <w:r>
                              <w:rPr>
                                <w:rFonts w:ascii="OpenSans-webfont" w:hAnsi="OpenSans-webfont"/>
                                <w:color w:val="333333"/>
                                <w:shd w:val="clear" w:color="auto" w:fill="FFFFFF"/>
                              </w:rPr>
                              <w:t xml:space="preserve"> Barry </w:t>
                            </w:r>
                            <w:proofErr w:type="spellStart"/>
                            <w:r>
                              <w:rPr>
                                <w:rFonts w:ascii="OpenSans-webfont" w:hAnsi="OpenSans-webfont"/>
                                <w:color w:val="333333"/>
                                <w:shd w:val="clear" w:color="auto" w:fill="FFFFFF"/>
                              </w:rPr>
                              <w:t>Mildren</w:t>
                            </w:r>
                            <w:proofErr w:type="spellEnd"/>
                            <w:r>
                              <w:rPr>
                                <w:rFonts w:ascii="OpenSans-webfont" w:hAnsi="OpenSans-webfont"/>
                                <w:color w:val="333333"/>
                                <w:shd w:val="clear" w:color="auto" w:fill="FFFFFF"/>
                              </w:rPr>
                              <w:t xml:space="preserve"> (OC PMS); N/K; N/K</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333.4pt;width:355.95pt;height:.0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" stroked="f">
                <v:textbox style="mso-fit-shape-to-text:t" inset="0,0,0,0">
                  <w:txbxContent>
                    <w:p w:rsidR="00E128AC" w:rsidRPr="002B225C" w:rsidRDefault="00E128AC" w:rsidP="00E128AC">
                      <w:pPr>
                        <w:pStyle w:val="Caption"/>
                        <w:rPr>
                          <w:rFonts w:ascii="OpenSans-webfont" w:eastAsia="Times New Roman" w:hAnsi="OpenSans-webfont" w:cs="Times New Roman"/>
                          <w:color w:val="333333"/>
                          <w:sz w:val="24"/>
                          <w:szCs w:val="24"/>
                        </w:rPr>
                      </w:pPr>
                      <w:r>
                        <w:rPr>
                          <w:rFonts w:ascii="OpenSans-webfont" w:hAnsi="OpenSans-webfont"/>
                          <w:color w:val="333333"/>
                          <w:shd w:val="clear" w:color="auto" w:fill="FFFFFF"/>
                        </w:rPr>
                        <w:t xml:space="preserve">L-R: N/K; Flt Lt Ian McCulloch (OC PSF); WO Terry Hutton (OC Accts); </w:t>
                      </w:r>
                      <w:r>
                        <w:rPr>
                          <w:rFonts w:ascii="OpenSans-webfont" w:hAnsi="OpenSans-webfont"/>
                          <w:color w:val="333333"/>
                          <w:shd w:val="clear" w:color="auto" w:fill="FFFFFF"/>
                        </w:rPr>
                        <w:t>Padre Phil Mortimer</w:t>
                      </w:r>
                      <w:r>
                        <w:rPr>
                          <w:rFonts w:ascii="OpenSans-webfont" w:hAnsi="OpenSans-webfont"/>
                          <w:color w:val="333333"/>
                          <w:shd w:val="clear" w:color="auto" w:fill="FFFFFF"/>
                        </w:rPr>
                        <w:t xml:space="preserve">; Flt Lt Peter </w:t>
                      </w:r>
                      <w:proofErr w:type="spellStart"/>
                      <w:r>
                        <w:rPr>
                          <w:rFonts w:ascii="OpenSans-webfont" w:hAnsi="OpenSans-webfont"/>
                          <w:color w:val="333333"/>
                          <w:shd w:val="clear" w:color="auto" w:fill="FFFFFF"/>
                        </w:rPr>
                        <w:t>Hodcroft</w:t>
                      </w:r>
                      <w:proofErr w:type="spellEnd"/>
                      <w:r>
                        <w:rPr>
                          <w:rFonts w:ascii="OpenSans-webfont" w:hAnsi="OpenSans-webfont"/>
                          <w:color w:val="333333"/>
                          <w:shd w:val="clear" w:color="auto" w:fill="FFFFFF"/>
                        </w:rPr>
                        <w:t xml:space="preserve"> (OC GD Flt then OC PSF after </w:t>
                      </w:r>
                      <w:r>
                        <w:rPr>
                          <w:rFonts w:ascii="OpenSans-webfont" w:hAnsi="OpenSans-webfont"/>
                          <w:color w:val="333333"/>
                          <w:shd w:val="clear" w:color="auto" w:fill="FFFFFF"/>
                        </w:rPr>
                        <w:t>Ian McCulloch</w:t>
                      </w:r>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Sqn</w:t>
                      </w:r>
                      <w:proofErr w:type="spellEnd"/>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Ldr</w:t>
                      </w:r>
                      <w:proofErr w:type="spellEnd"/>
                      <w:r>
                        <w:rPr>
                          <w:rFonts w:ascii="OpenSans-webfont" w:hAnsi="OpenSans-webfont"/>
                          <w:color w:val="333333"/>
                          <w:shd w:val="clear" w:color="auto" w:fill="FFFFFF"/>
                        </w:rPr>
                        <w:t xml:space="preserve"> Ian Ellison (OCSSS); N/K; </w:t>
                      </w:r>
                      <w:proofErr w:type="spellStart"/>
                      <w:r>
                        <w:rPr>
                          <w:rFonts w:ascii="OpenSans-webfont" w:hAnsi="OpenSans-webfont"/>
                          <w:color w:val="333333"/>
                          <w:shd w:val="clear" w:color="auto" w:fill="FFFFFF"/>
                        </w:rPr>
                        <w:t>Wg</w:t>
                      </w:r>
                      <w:proofErr w:type="spellEnd"/>
                      <w:r>
                        <w:rPr>
                          <w:rFonts w:ascii="OpenSans-webfont" w:hAnsi="OpenSans-webfont"/>
                          <w:color w:val="333333"/>
                          <w:shd w:val="clear" w:color="auto" w:fill="FFFFFF"/>
                        </w:rPr>
                        <w:t xml:space="preserve"> Cdr Ray Hart (OC Admin </w:t>
                      </w:r>
                      <w:proofErr w:type="spellStart"/>
                      <w:r>
                        <w:rPr>
                          <w:rFonts w:ascii="OpenSans-webfont" w:hAnsi="OpenSans-webfont"/>
                          <w:color w:val="333333"/>
                          <w:shd w:val="clear" w:color="auto" w:fill="FFFFFF"/>
                        </w:rPr>
                        <w:t>Wg</w:t>
                      </w:r>
                      <w:proofErr w:type="spellEnd"/>
                      <w:r>
                        <w:rPr>
                          <w:rFonts w:ascii="OpenSans-webfont" w:hAnsi="OpenSans-webfont"/>
                          <w:color w:val="333333"/>
                          <w:shd w:val="clear" w:color="auto" w:fill="FFFFFF"/>
                        </w:rPr>
                        <w:t xml:space="preserve">); N/K; </w:t>
                      </w:r>
                      <w:proofErr w:type="spellStart"/>
                      <w:r>
                        <w:rPr>
                          <w:rFonts w:ascii="OpenSans-webfont" w:hAnsi="OpenSans-webfont"/>
                          <w:color w:val="333333"/>
                          <w:shd w:val="clear" w:color="auto" w:fill="FFFFFF"/>
                        </w:rPr>
                        <w:t>Sqn</w:t>
                      </w:r>
                      <w:proofErr w:type="spellEnd"/>
                      <w:r>
                        <w:rPr>
                          <w:rFonts w:ascii="OpenSans-webfont" w:hAnsi="OpenSans-webfont"/>
                          <w:color w:val="333333"/>
                          <w:shd w:val="clear" w:color="auto" w:fill="FFFFFF"/>
                        </w:rPr>
                        <w:t xml:space="preserve"> </w:t>
                      </w:r>
                      <w:proofErr w:type="spellStart"/>
                      <w:r>
                        <w:rPr>
                          <w:rFonts w:ascii="OpenSans-webfont" w:hAnsi="OpenSans-webfont"/>
                          <w:color w:val="333333"/>
                          <w:shd w:val="clear" w:color="auto" w:fill="FFFFFF"/>
                        </w:rPr>
                        <w:t>Ldr</w:t>
                      </w:r>
                      <w:proofErr w:type="spellEnd"/>
                      <w:r>
                        <w:rPr>
                          <w:rFonts w:ascii="OpenSans-webfont" w:hAnsi="OpenSans-webfont"/>
                          <w:color w:val="333333"/>
                          <w:shd w:val="clear" w:color="auto" w:fill="FFFFFF"/>
                        </w:rPr>
                        <w:t xml:space="preserve"> Barry </w:t>
                      </w:r>
                      <w:proofErr w:type="spellStart"/>
                      <w:r>
                        <w:rPr>
                          <w:rFonts w:ascii="OpenSans-webfont" w:hAnsi="OpenSans-webfont"/>
                          <w:color w:val="333333"/>
                          <w:shd w:val="clear" w:color="auto" w:fill="FFFFFF"/>
                        </w:rPr>
                        <w:t>Mildren</w:t>
                      </w:r>
                      <w:proofErr w:type="spellEnd"/>
                      <w:r>
                        <w:rPr>
                          <w:rFonts w:ascii="OpenSans-webfont" w:hAnsi="OpenSans-webfont"/>
                          <w:color w:val="333333"/>
                          <w:shd w:val="clear" w:color="auto" w:fill="FFFFFF"/>
                        </w:rPr>
                        <w:t xml:space="preserve"> (OC PMS); N/K; N/K</w:t>
                      </w:r>
                    </w:p>
                  </w:txbxContent>
                </v:textbox>
                <w10:wrap type="tight"/>
              </v:shape>
            </w:pict>
          </mc:Fallback>
        </mc:AlternateContent>
      </w:r>
      <w:r w:rsidR="00E128AC">
        <w:rPr>
          <w:rFonts w:ascii="OpenSans-webfont" w:eastAsia="Times New Roman" w:hAnsi="OpenSans-webfont" w:cs="Times New Roman"/>
          <w:noProof/>
          <w:color w:val="333333"/>
          <w:sz w:val="24"/>
          <w:szCs w:val="24"/>
          <w:lang w:eastAsia="en-GB"/>
        </w:rPr>
        <w:drawing>
          <wp:anchor distT="0" distB="0" distL="114300" distR="114300" simplePos="0" relativeHeight="251660288" behindDoc="1" locked="0" layoutInCell="1" allowOverlap="1">
            <wp:simplePos x="0" y="0"/>
            <wp:positionH relativeFrom="column">
              <wp:posOffset>0</wp:posOffset>
            </wp:positionH>
            <wp:positionV relativeFrom="paragraph">
              <wp:posOffset>700405</wp:posOffset>
            </wp:positionV>
            <wp:extent cx="4520565" cy="3476625"/>
            <wp:effectExtent l="0" t="0" r="0" b="9525"/>
            <wp:wrapTight wrapText="bothSides">
              <wp:wrapPolygon edited="0">
                <wp:start x="0" y="0"/>
                <wp:lineTo x="0" y="21541"/>
                <wp:lineTo x="21482" y="21541"/>
                <wp:lineTo x="21482" y="0"/>
                <wp:lineTo x="0" y="0"/>
              </wp:wrapPolygon>
            </wp:wrapTight>
            <wp:docPr id="3" name="Picture 3" descr="C:\Users\Stephen Ware\Documents\Chaplains' Association\Photographs\Admin Wg, RAF Stanley (Oct 8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tephen Ware\Documents\Chaplains' Association\Photographs\Admin Wg, RAF Stanley (Oct 82) (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520565" cy="34766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72AC">
        <w:rPr>
          <w:rFonts w:ascii="OpenSans-webfont" w:eastAsia="Times New Roman" w:hAnsi="OpenSans-webfont" w:cs="Times New Roman"/>
          <w:color w:val="333333"/>
          <w:sz w:val="24"/>
          <w:szCs w:val="24"/>
          <w:lang w:eastAsia="en-GB"/>
        </w:rPr>
        <w:t>the mounting base for assembling, kitting and transporting the post-confl</w:t>
      </w:r>
      <w:r w:rsidR="006E3D03">
        <w:rPr>
          <w:rFonts w:ascii="OpenSans-webfont" w:eastAsia="Times New Roman" w:hAnsi="OpenSans-webfont" w:cs="Times New Roman"/>
          <w:color w:val="333333"/>
          <w:sz w:val="24"/>
          <w:szCs w:val="24"/>
          <w:lang w:eastAsia="en-GB"/>
        </w:rPr>
        <w:t>ict complement of RAF Stanley.  T</w:t>
      </w:r>
      <w:r w:rsidRPr="00FF72AC">
        <w:rPr>
          <w:rFonts w:ascii="OpenSans-webfont" w:eastAsia="Times New Roman" w:hAnsi="OpenSans-webfont" w:cs="Times New Roman"/>
          <w:color w:val="333333"/>
          <w:sz w:val="24"/>
          <w:szCs w:val="24"/>
          <w:lang w:eastAsia="en-GB"/>
        </w:rPr>
        <w:t>he remaining 5 of us admin offers assembled there in about the 3</w:t>
      </w:r>
      <w:r w:rsidRPr="00FF72AC">
        <w:rPr>
          <w:rFonts w:ascii="OpenSans-webfont" w:eastAsia="Times New Roman" w:hAnsi="OpenSans-webfont" w:cs="Times New Roman"/>
          <w:color w:val="333333"/>
          <w:sz w:val="24"/>
          <w:szCs w:val="24"/>
          <w:vertAlign w:val="superscript"/>
          <w:lang w:eastAsia="en-GB"/>
        </w:rPr>
        <w:t>rd</w:t>
      </w:r>
      <w:r w:rsidRPr="00FF72AC">
        <w:rPr>
          <w:rFonts w:ascii="OpenSans-webfont" w:eastAsia="Times New Roman" w:hAnsi="OpenSans-webfont" w:cs="Times New Roman"/>
          <w:color w:val="333333"/>
          <w:sz w:val="24"/>
          <w:szCs w:val="24"/>
          <w:lang w:eastAsia="en-GB"/>
        </w:rPr>
        <w:t xml:space="preserve"> or 4</w:t>
      </w:r>
      <w:r w:rsidRPr="00FF72AC">
        <w:rPr>
          <w:rFonts w:ascii="OpenSans-webfont" w:eastAsia="Times New Roman" w:hAnsi="OpenSans-webfont" w:cs="Times New Roman"/>
          <w:color w:val="333333"/>
          <w:sz w:val="24"/>
          <w:szCs w:val="24"/>
          <w:vertAlign w:val="superscript"/>
          <w:lang w:eastAsia="en-GB"/>
        </w:rPr>
        <w:t>th</w:t>
      </w:r>
      <w:r w:rsidRPr="00FF72AC">
        <w:rPr>
          <w:rFonts w:ascii="OpenSans-webfont" w:eastAsia="Times New Roman" w:hAnsi="OpenSans-webfont" w:cs="Times New Roman"/>
          <w:color w:val="333333"/>
          <w:sz w:val="24"/>
          <w:szCs w:val="24"/>
          <w:lang w:eastAsia="en-GB"/>
        </w:rPr>
        <w:t xml:space="preserve"> week of that month. Very soon afterwards, we visited HQ STC to meet G</w:t>
      </w:r>
      <w:r w:rsidR="00065D90">
        <w:rPr>
          <w:rFonts w:ascii="OpenSans-webfont" w:eastAsia="Times New Roman" w:hAnsi="OpenSans-webfont" w:cs="Times New Roman"/>
          <w:color w:val="333333"/>
          <w:sz w:val="24"/>
          <w:szCs w:val="24"/>
          <w:lang w:eastAsia="en-GB"/>
        </w:rPr>
        <w:t>roup C</w:t>
      </w:r>
      <w:r w:rsidRPr="00FF72AC">
        <w:rPr>
          <w:rFonts w:ascii="OpenSans-webfont" w:eastAsia="Times New Roman" w:hAnsi="OpenSans-webfont" w:cs="Times New Roman"/>
          <w:color w:val="333333"/>
          <w:sz w:val="24"/>
          <w:szCs w:val="24"/>
          <w:lang w:eastAsia="en-GB"/>
        </w:rPr>
        <w:t>apt</w:t>
      </w:r>
      <w:r w:rsidR="00065D90">
        <w:rPr>
          <w:rFonts w:ascii="OpenSans-webfont" w:eastAsia="Times New Roman" w:hAnsi="OpenSans-webfont" w:cs="Times New Roman"/>
          <w:color w:val="333333"/>
          <w:sz w:val="24"/>
          <w:szCs w:val="24"/>
          <w:lang w:eastAsia="en-GB"/>
        </w:rPr>
        <w:t>ain</w:t>
      </w:r>
      <w:r w:rsidRPr="00FF72AC">
        <w:rPr>
          <w:rFonts w:ascii="OpenSans-webfont" w:eastAsia="Times New Roman" w:hAnsi="OpenSans-webfont" w:cs="Times New Roman"/>
          <w:color w:val="333333"/>
          <w:sz w:val="24"/>
          <w:szCs w:val="24"/>
          <w:lang w:eastAsia="en-GB"/>
        </w:rPr>
        <w:t xml:space="preserve"> Bill </w:t>
      </w:r>
      <w:proofErr w:type="spellStart"/>
      <w:r w:rsidRPr="00FF72AC">
        <w:rPr>
          <w:rFonts w:ascii="OpenSans-webfont" w:eastAsia="Times New Roman" w:hAnsi="OpenSans-webfont" w:cs="Times New Roman"/>
          <w:color w:val="333333"/>
          <w:sz w:val="24"/>
          <w:szCs w:val="24"/>
          <w:lang w:eastAsia="en-GB"/>
        </w:rPr>
        <w:t>Wratten</w:t>
      </w:r>
      <w:proofErr w:type="spellEnd"/>
      <w:r w:rsidR="006E3D03">
        <w:rPr>
          <w:rFonts w:ascii="OpenSans-webfont" w:eastAsia="Times New Roman" w:hAnsi="OpenSans-webfont" w:cs="Times New Roman"/>
          <w:color w:val="333333"/>
          <w:sz w:val="24"/>
          <w:szCs w:val="24"/>
          <w:lang w:eastAsia="en-GB"/>
        </w:rPr>
        <w:t>,</w:t>
      </w:r>
      <w:r w:rsidRPr="00FF72AC">
        <w:rPr>
          <w:rFonts w:ascii="OpenSans-webfont" w:eastAsia="Times New Roman" w:hAnsi="OpenSans-webfont" w:cs="Times New Roman"/>
          <w:color w:val="333333"/>
          <w:sz w:val="24"/>
          <w:szCs w:val="24"/>
          <w:lang w:eastAsia="en-GB"/>
        </w:rPr>
        <w:t xml:space="preserve"> who had been appointed St</w:t>
      </w:r>
      <w:r w:rsidR="006E3D03">
        <w:rPr>
          <w:rFonts w:ascii="OpenSans-webfont" w:eastAsia="Times New Roman" w:hAnsi="OpenSans-webfont" w:cs="Times New Roman"/>
          <w:color w:val="333333"/>
          <w:sz w:val="24"/>
          <w:szCs w:val="24"/>
          <w:lang w:eastAsia="en-GB"/>
        </w:rPr>
        <w:t>ation</w:t>
      </w:r>
      <w:r w:rsidRPr="00FF72AC">
        <w:rPr>
          <w:rFonts w:ascii="OpenSans-webfont" w:eastAsia="Times New Roman" w:hAnsi="OpenSans-webfont" w:cs="Times New Roman"/>
          <w:color w:val="333333"/>
          <w:sz w:val="24"/>
          <w:szCs w:val="24"/>
          <w:lang w:eastAsia="en-GB"/>
        </w:rPr>
        <w:t xml:space="preserve"> C</w:t>
      </w:r>
      <w:r w:rsidR="006E3D03">
        <w:rPr>
          <w:rFonts w:ascii="OpenSans-webfont" w:eastAsia="Times New Roman" w:hAnsi="OpenSans-webfont" w:cs="Times New Roman"/>
          <w:color w:val="333333"/>
          <w:sz w:val="24"/>
          <w:szCs w:val="24"/>
          <w:lang w:eastAsia="en-GB"/>
        </w:rPr>
        <w:t>ommander</w:t>
      </w:r>
      <w:r w:rsidRPr="00FF72AC">
        <w:rPr>
          <w:rFonts w:ascii="OpenSans-webfont" w:eastAsia="Times New Roman" w:hAnsi="OpenSans-webfont" w:cs="Times New Roman"/>
          <w:color w:val="333333"/>
          <w:sz w:val="24"/>
          <w:szCs w:val="24"/>
          <w:lang w:eastAsia="en-GB"/>
        </w:rPr>
        <w:t xml:space="preserve"> (desig</w:t>
      </w:r>
      <w:r w:rsidR="006E3D03">
        <w:rPr>
          <w:rFonts w:ascii="OpenSans-webfont" w:eastAsia="Times New Roman" w:hAnsi="OpenSans-webfont" w:cs="Times New Roman"/>
          <w:color w:val="333333"/>
          <w:sz w:val="24"/>
          <w:szCs w:val="24"/>
          <w:lang w:eastAsia="en-GB"/>
        </w:rPr>
        <w:t>nate</w:t>
      </w:r>
      <w:r w:rsidRPr="00FF72AC">
        <w:rPr>
          <w:rFonts w:ascii="OpenSans-webfont" w:eastAsia="Times New Roman" w:hAnsi="OpenSans-webfont" w:cs="Times New Roman"/>
          <w:color w:val="333333"/>
          <w:sz w:val="24"/>
          <w:szCs w:val="24"/>
          <w:lang w:eastAsia="en-GB"/>
        </w:rPr>
        <w:t>) for the post-war Unit. He instructed us to plan for a ‘standard flying station structure’ (known in thos</w:t>
      </w:r>
      <w:r w:rsidR="006E3D03">
        <w:rPr>
          <w:rFonts w:ascii="OpenSans-webfont" w:eastAsia="Times New Roman" w:hAnsi="OpenSans-webfont" w:cs="Times New Roman"/>
          <w:color w:val="333333"/>
          <w:sz w:val="24"/>
          <w:szCs w:val="24"/>
          <w:lang w:eastAsia="en-GB"/>
        </w:rPr>
        <w:t>e days as the ‘</w:t>
      </w:r>
      <w:proofErr w:type="spellStart"/>
      <w:r w:rsidR="006E3D03">
        <w:rPr>
          <w:rFonts w:ascii="OpenSans-webfont" w:eastAsia="Times New Roman" w:hAnsi="OpenSans-webfont" w:cs="Times New Roman"/>
          <w:color w:val="333333"/>
          <w:sz w:val="24"/>
          <w:szCs w:val="24"/>
          <w:lang w:eastAsia="en-GB"/>
        </w:rPr>
        <w:t>Binbrook</w:t>
      </w:r>
      <w:proofErr w:type="spellEnd"/>
      <w:r w:rsidR="006E3D03">
        <w:rPr>
          <w:rFonts w:ascii="OpenSans-webfont" w:eastAsia="Times New Roman" w:hAnsi="OpenSans-webfont" w:cs="Times New Roman"/>
          <w:color w:val="333333"/>
          <w:sz w:val="24"/>
          <w:szCs w:val="24"/>
          <w:lang w:eastAsia="en-GB"/>
        </w:rPr>
        <w:t xml:space="preserve"> Model’), </w:t>
      </w:r>
      <w:r w:rsidRPr="00FF72AC">
        <w:rPr>
          <w:rFonts w:ascii="OpenSans-webfont" w:eastAsia="Times New Roman" w:hAnsi="OpenSans-webfont" w:cs="Times New Roman"/>
          <w:color w:val="333333"/>
          <w:sz w:val="24"/>
          <w:szCs w:val="24"/>
          <w:lang w:eastAsia="en-GB"/>
        </w:rPr>
        <w:t>which would, naturally, include at least one Chaplain.</w:t>
      </w:r>
    </w:p>
    <w:p w:rsidR="006E3D03" w:rsidRPr="00FF72AC" w:rsidRDefault="006E3D03" w:rsidP="00FF72AC">
      <w:pPr>
        <w:rPr>
          <w:rFonts w:ascii="OpenSans-webfont" w:eastAsia="Times New Roman" w:hAnsi="OpenSans-webfont" w:cs="Times New Roman"/>
          <w:color w:val="333333"/>
          <w:sz w:val="24"/>
          <w:szCs w:val="24"/>
          <w:lang w:eastAsia="en-GB"/>
        </w:rPr>
      </w:pP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I recall very vividly that, following our return to Lincolnshire (we had 2 offices on the upper floor of S</w:t>
      </w:r>
      <w:r w:rsidR="006E3D03">
        <w:rPr>
          <w:rFonts w:ascii="OpenSans-webfont" w:eastAsia="Times New Roman" w:hAnsi="OpenSans-webfont" w:cs="Times New Roman"/>
          <w:color w:val="333333"/>
          <w:sz w:val="24"/>
          <w:szCs w:val="24"/>
          <w:lang w:eastAsia="en-GB"/>
        </w:rPr>
        <w:t>tation Headquarters</w:t>
      </w:r>
      <w:r w:rsidRPr="00FF72AC">
        <w:rPr>
          <w:rFonts w:ascii="OpenSans-webfont" w:eastAsia="Times New Roman" w:hAnsi="OpenSans-webfont" w:cs="Times New Roman"/>
          <w:color w:val="333333"/>
          <w:sz w:val="24"/>
          <w:szCs w:val="24"/>
          <w:lang w:eastAsia="en-GB"/>
        </w:rPr>
        <w:t xml:space="preserve">), Ray Hart spoke to the Staff Chaplain to place a requirement </w:t>
      </w:r>
      <w:r w:rsidRPr="00FF72AC">
        <w:rPr>
          <w:rFonts w:ascii="OpenSans-webfont" w:eastAsia="Times New Roman" w:hAnsi="OpenSans-webfont" w:cs="Times New Roman"/>
          <w:color w:val="333333"/>
          <w:sz w:val="24"/>
          <w:szCs w:val="24"/>
          <w:lang w:eastAsia="en-GB"/>
        </w:rPr>
        <w:lastRenderedPageBreak/>
        <w:t>for a “</w:t>
      </w:r>
      <w:r w:rsidRPr="00FF72AC">
        <w:rPr>
          <w:rFonts w:ascii="OpenSans-webfont" w:eastAsia="Times New Roman" w:hAnsi="OpenSans-webfont" w:cs="Times New Roman"/>
          <w:i/>
          <w:iCs/>
          <w:color w:val="333333"/>
          <w:sz w:val="24"/>
          <w:szCs w:val="24"/>
          <w:lang w:eastAsia="en-GB"/>
        </w:rPr>
        <w:t>beer-swilling, blaspheming, god-</w:t>
      </w:r>
      <w:proofErr w:type="spellStart"/>
      <w:r w:rsidRPr="00FF72AC">
        <w:rPr>
          <w:rFonts w:ascii="OpenSans-webfont" w:eastAsia="Times New Roman" w:hAnsi="OpenSans-webfont" w:cs="Times New Roman"/>
          <w:i/>
          <w:iCs/>
          <w:color w:val="333333"/>
          <w:sz w:val="24"/>
          <w:szCs w:val="24"/>
          <w:lang w:eastAsia="en-GB"/>
        </w:rPr>
        <w:t>botherer</w:t>
      </w:r>
      <w:proofErr w:type="spellEnd"/>
      <w:r w:rsidRPr="00FF72AC">
        <w:rPr>
          <w:rFonts w:ascii="OpenSans-webfont" w:eastAsia="Times New Roman" w:hAnsi="OpenSans-webfont" w:cs="Times New Roman"/>
          <w:color w:val="333333"/>
          <w:sz w:val="24"/>
          <w:szCs w:val="24"/>
          <w:lang w:eastAsia="en-GB"/>
        </w:rPr>
        <w:t xml:space="preserve">” (apologies, but these were his precise words!). Two days’ later, I took a call from </w:t>
      </w:r>
      <w:r w:rsidR="006E3D03">
        <w:rPr>
          <w:rFonts w:ascii="OpenSans-webfont" w:eastAsia="Times New Roman" w:hAnsi="OpenSans-webfont" w:cs="Times New Roman"/>
          <w:color w:val="333333"/>
          <w:sz w:val="24"/>
          <w:szCs w:val="24"/>
          <w:lang w:eastAsia="en-GB"/>
        </w:rPr>
        <w:t xml:space="preserve">Padre </w:t>
      </w:r>
      <w:r w:rsidRPr="00FF72AC">
        <w:rPr>
          <w:rFonts w:ascii="OpenSans-webfont" w:eastAsia="Times New Roman" w:hAnsi="OpenSans-webfont" w:cs="Times New Roman"/>
          <w:color w:val="333333"/>
          <w:sz w:val="24"/>
          <w:szCs w:val="24"/>
          <w:lang w:eastAsia="en-GB"/>
        </w:rPr>
        <w:t xml:space="preserve">Phil Mortimer (I think that he was at Linton-on-Ouse at the time) to ask what we wanted him to do. Again, I still have a wonderful mental picture of Phil coming through our office door at </w:t>
      </w:r>
      <w:proofErr w:type="spellStart"/>
      <w:r w:rsidRPr="00FF72AC">
        <w:rPr>
          <w:rFonts w:ascii="OpenSans-webfont" w:eastAsia="Times New Roman" w:hAnsi="OpenSans-webfont" w:cs="Times New Roman"/>
          <w:color w:val="333333"/>
          <w:sz w:val="24"/>
          <w:szCs w:val="24"/>
          <w:lang w:eastAsia="en-GB"/>
        </w:rPr>
        <w:t>Scampton</w:t>
      </w:r>
      <w:proofErr w:type="spellEnd"/>
      <w:r w:rsidRPr="00FF72AC">
        <w:rPr>
          <w:rFonts w:ascii="OpenSans-webfont" w:eastAsia="Times New Roman" w:hAnsi="OpenSans-webfont" w:cs="Times New Roman"/>
          <w:color w:val="333333"/>
          <w:sz w:val="24"/>
          <w:szCs w:val="24"/>
          <w:lang w:eastAsia="en-GB"/>
        </w:rPr>
        <w:t xml:space="preserve"> – he was in DPMs, with stock in olive green hue, and his clerical collar was also ‘toned down’; it was at this very juncture that he was christened ‘</w:t>
      </w:r>
      <w:proofErr w:type="spellStart"/>
      <w:r w:rsidRPr="00FF72AC">
        <w:rPr>
          <w:rFonts w:ascii="OpenSans-webfont" w:eastAsia="Times New Roman" w:hAnsi="OpenSans-webfont" w:cs="Times New Roman"/>
          <w:color w:val="333333"/>
          <w:sz w:val="24"/>
          <w:szCs w:val="24"/>
          <w:lang w:eastAsia="en-GB"/>
        </w:rPr>
        <w:t>TacVic</w:t>
      </w:r>
      <w:proofErr w:type="spellEnd"/>
      <w:r w:rsidRPr="00FF72AC">
        <w:rPr>
          <w:rFonts w:ascii="OpenSans-webfont" w:eastAsia="Times New Roman" w:hAnsi="OpenSans-webfont" w:cs="Times New Roman"/>
          <w:color w:val="333333"/>
          <w:sz w:val="24"/>
          <w:szCs w:val="24"/>
          <w:lang w:eastAsia="en-GB"/>
        </w:rPr>
        <w:t>’.</w:t>
      </w:r>
    </w:p>
    <w:p w:rsidR="006E3D03" w:rsidRPr="00FF72AC" w:rsidRDefault="006E3D03" w:rsidP="00FF72AC">
      <w:pPr>
        <w:rPr>
          <w:rFonts w:ascii="OpenSans-webfont" w:eastAsia="Times New Roman" w:hAnsi="OpenSans-webfont" w:cs="Times New Roman"/>
          <w:color w:val="333333"/>
          <w:sz w:val="24"/>
          <w:szCs w:val="24"/>
          <w:lang w:eastAsia="en-GB"/>
        </w:rPr>
      </w:pP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Preparations for deployment continued for the next f</w:t>
      </w:r>
      <w:r w:rsidR="006E3D03">
        <w:rPr>
          <w:rFonts w:ascii="OpenSans-webfont" w:eastAsia="Times New Roman" w:hAnsi="OpenSans-webfont" w:cs="Times New Roman"/>
          <w:color w:val="333333"/>
          <w:sz w:val="24"/>
          <w:szCs w:val="24"/>
          <w:lang w:eastAsia="en-GB"/>
        </w:rPr>
        <w:t>ew weeks,</w:t>
      </w:r>
      <w:r w:rsidRPr="00FF72AC">
        <w:rPr>
          <w:rFonts w:ascii="OpenSans-webfont" w:eastAsia="Times New Roman" w:hAnsi="OpenSans-webfont" w:cs="Times New Roman"/>
          <w:color w:val="333333"/>
          <w:sz w:val="24"/>
          <w:szCs w:val="24"/>
          <w:lang w:eastAsia="en-GB"/>
        </w:rPr>
        <w:t xml:space="preserve"> whilst the conflict in the South Atlantic continued, and Phil wa</w:t>
      </w:r>
      <w:r w:rsidR="006E3D03">
        <w:rPr>
          <w:rFonts w:ascii="OpenSans-webfont" w:eastAsia="Times New Roman" w:hAnsi="OpenSans-webfont" w:cs="Times New Roman"/>
          <w:color w:val="333333"/>
          <w:sz w:val="24"/>
          <w:szCs w:val="24"/>
          <w:lang w:eastAsia="en-GB"/>
        </w:rPr>
        <w:t xml:space="preserve">s a regular visitor to </w:t>
      </w:r>
      <w:proofErr w:type="spellStart"/>
      <w:r w:rsidR="006E3D03">
        <w:rPr>
          <w:rFonts w:ascii="OpenSans-webfont" w:eastAsia="Times New Roman" w:hAnsi="OpenSans-webfont" w:cs="Times New Roman"/>
          <w:color w:val="333333"/>
          <w:sz w:val="24"/>
          <w:szCs w:val="24"/>
          <w:lang w:eastAsia="en-GB"/>
        </w:rPr>
        <w:t>Scampton</w:t>
      </w:r>
      <w:proofErr w:type="spellEnd"/>
      <w:r w:rsidR="006E3D03">
        <w:rPr>
          <w:rFonts w:ascii="OpenSans-webfont" w:eastAsia="Times New Roman" w:hAnsi="OpenSans-webfont" w:cs="Times New Roman"/>
          <w:color w:val="333333"/>
          <w:sz w:val="24"/>
          <w:szCs w:val="24"/>
          <w:lang w:eastAsia="en-GB"/>
        </w:rPr>
        <w:t>.  H</w:t>
      </w:r>
      <w:r w:rsidRPr="00FF72AC">
        <w:rPr>
          <w:rFonts w:ascii="OpenSans-webfont" w:eastAsia="Times New Roman" w:hAnsi="OpenSans-webfont" w:cs="Times New Roman"/>
          <w:color w:val="333333"/>
          <w:sz w:val="24"/>
          <w:szCs w:val="24"/>
          <w:lang w:eastAsia="en-GB"/>
        </w:rPr>
        <w:t xml:space="preserve">e was very ‘proud’ that he had managed to get his hands on a US Military Mobile Communion Set (which, outwardly, looked like a modern day small cool box with shoulder strap). I had mentioned to him that, before I had joined the RAF, I was licenced by the Bishop of Manchester to administer </w:t>
      </w:r>
      <w:r w:rsidR="00BC094E">
        <w:rPr>
          <w:rFonts w:ascii="OpenSans-webfont" w:eastAsia="Times New Roman" w:hAnsi="OpenSans-webfont" w:cs="Times New Roman"/>
          <w:color w:val="333333"/>
          <w:sz w:val="24"/>
          <w:szCs w:val="24"/>
          <w:lang w:eastAsia="en-GB"/>
        </w:rPr>
        <w:t xml:space="preserve">the chalice in my home parish, </w:t>
      </w:r>
      <w:r w:rsidRPr="00FF72AC">
        <w:rPr>
          <w:rFonts w:ascii="OpenSans-webfont" w:eastAsia="Times New Roman" w:hAnsi="OpenSans-webfont" w:cs="Times New Roman"/>
          <w:color w:val="333333"/>
          <w:sz w:val="24"/>
          <w:szCs w:val="24"/>
          <w:lang w:eastAsia="en-GB"/>
        </w:rPr>
        <w:t>so Phil said that he would look to use me in that role if possible.</w:t>
      </w:r>
    </w:p>
    <w:p w:rsidR="00BC094E" w:rsidRPr="00FF72AC" w:rsidRDefault="00BC094E" w:rsidP="00FF72AC">
      <w:pPr>
        <w:rPr>
          <w:rFonts w:ascii="OpenSans-webfont" w:eastAsia="Times New Roman" w:hAnsi="OpenSans-webfont" w:cs="Times New Roman"/>
          <w:color w:val="333333"/>
          <w:sz w:val="24"/>
          <w:szCs w:val="24"/>
          <w:lang w:eastAsia="en-GB"/>
        </w:rPr>
      </w:pP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 xml:space="preserve">Ray Hart and his other officers travelled to the Falkland Islands in mid-Jul </w:t>
      </w:r>
      <w:r w:rsidR="00BC094E">
        <w:rPr>
          <w:rFonts w:ascii="OpenSans-webfont" w:eastAsia="Times New Roman" w:hAnsi="OpenSans-webfont" w:cs="Times New Roman"/>
          <w:color w:val="333333"/>
          <w:sz w:val="24"/>
          <w:szCs w:val="24"/>
          <w:lang w:eastAsia="en-GB"/>
        </w:rPr>
        <w:t>19</w:t>
      </w:r>
      <w:r w:rsidRPr="00FF72AC">
        <w:rPr>
          <w:rFonts w:ascii="OpenSans-webfont" w:eastAsia="Times New Roman" w:hAnsi="OpenSans-webfont" w:cs="Times New Roman"/>
          <w:color w:val="333333"/>
          <w:sz w:val="24"/>
          <w:szCs w:val="24"/>
          <w:lang w:eastAsia="en-GB"/>
        </w:rPr>
        <w:t xml:space="preserve">82, leaving me to run the </w:t>
      </w:r>
      <w:proofErr w:type="spellStart"/>
      <w:r w:rsidRPr="00FF72AC">
        <w:rPr>
          <w:rFonts w:ascii="OpenSans-webfont" w:eastAsia="Times New Roman" w:hAnsi="OpenSans-webfont" w:cs="Times New Roman"/>
          <w:color w:val="333333"/>
          <w:sz w:val="24"/>
          <w:szCs w:val="24"/>
          <w:lang w:eastAsia="en-GB"/>
        </w:rPr>
        <w:t>Scampton</w:t>
      </w:r>
      <w:proofErr w:type="spellEnd"/>
      <w:r w:rsidRPr="00FF72AC">
        <w:rPr>
          <w:rFonts w:ascii="OpenSans-webfont" w:eastAsia="Times New Roman" w:hAnsi="OpenSans-webfont" w:cs="Times New Roman"/>
          <w:color w:val="333333"/>
          <w:sz w:val="24"/>
          <w:szCs w:val="24"/>
          <w:lang w:eastAsia="en-GB"/>
        </w:rPr>
        <w:t xml:space="preserve"> Mounting Base. Roughly half of the eventual RAF population of 1200 followed in the next 3-4 weeks before the airfield was closed for 2 weeks whilst the runway at RAF Stanley was extended. The remainder (including me) flew via the Ascension Island </w:t>
      </w:r>
      <w:proofErr w:type="spellStart"/>
      <w:r w:rsidRPr="00FF72AC">
        <w:rPr>
          <w:rFonts w:ascii="OpenSans-webfont" w:eastAsia="Times New Roman" w:hAnsi="OpenSans-webfont" w:cs="Times New Roman"/>
          <w:color w:val="333333"/>
          <w:sz w:val="24"/>
          <w:szCs w:val="24"/>
          <w:lang w:eastAsia="en-GB"/>
        </w:rPr>
        <w:t>airbrid</w:t>
      </w:r>
      <w:r w:rsidR="00BC094E">
        <w:rPr>
          <w:rFonts w:ascii="OpenSans-webfont" w:eastAsia="Times New Roman" w:hAnsi="OpenSans-webfont" w:cs="Times New Roman"/>
          <w:color w:val="333333"/>
          <w:sz w:val="24"/>
          <w:szCs w:val="24"/>
          <w:lang w:eastAsia="en-GB"/>
        </w:rPr>
        <w:t>ge</w:t>
      </w:r>
      <w:proofErr w:type="spellEnd"/>
      <w:r w:rsidR="00BC094E">
        <w:rPr>
          <w:rFonts w:ascii="OpenSans-webfont" w:eastAsia="Times New Roman" w:hAnsi="OpenSans-webfont" w:cs="Times New Roman"/>
          <w:color w:val="333333"/>
          <w:sz w:val="24"/>
          <w:szCs w:val="24"/>
          <w:lang w:eastAsia="en-GB"/>
        </w:rPr>
        <w:t xml:space="preserve"> in the first 3 weeks of Sep; </w:t>
      </w:r>
      <w:r w:rsidRPr="00FF72AC">
        <w:rPr>
          <w:rFonts w:ascii="OpenSans-webfont" w:eastAsia="Times New Roman" w:hAnsi="OpenSans-webfont" w:cs="Times New Roman"/>
          <w:color w:val="333333"/>
          <w:sz w:val="24"/>
          <w:szCs w:val="24"/>
          <w:lang w:eastAsia="en-GB"/>
        </w:rPr>
        <w:t xml:space="preserve">I think that I was a couple of days’ ahead </w:t>
      </w:r>
      <w:proofErr w:type="gramStart"/>
      <w:r w:rsidRPr="00FF72AC">
        <w:rPr>
          <w:rFonts w:ascii="OpenSans-webfont" w:eastAsia="Times New Roman" w:hAnsi="OpenSans-webfont" w:cs="Times New Roman"/>
          <w:color w:val="333333"/>
          <w:sz w:val="24"/>
          <w:szCs w:val="24"/>
          <w:lang w:eastAsia="en-GB"/>
        </w:rPr>
        <w:t xml:space="preserve">of </w:t>
      </w:r>
      <w:r w:rsidR="00BC094E">
        <w:rPr>
          <w:rFonts w:ascii="OpenSans-webfont" w:eastAsia="Times New Roman" w:hAnsi="OpenSans-webfont" w:cs="Times New Roman"/>
          <w:color w:val="333333"/>
          <w:sz w:val="24"/>
          <w:szCs w:val="24"/>
          <w:lang w:eastAsia="en-GB"/>
        </w:rPr>
        <w:t xml:space="preserve"> Phil</w:t>
      </w:r>
      <w:proofErr w:type="gramEnd"/>
      <w:r w:rsidR="00BC094E">
        <w:rPr>
          <w:rFonts w:ascii="OpenSans-webfont" w:eastAsia="Times New Roman" w:hAnsi="OpenSans-webfont" w:cs="Times New Roman"/>
          <w:color w:val="333333"/>
          <w:sz w:val="24"/>
          <w:szCs w:val="24"/>
          <w:lang w:eastAsia="en-GB"/>
        </w:rPr>
        <w:t xml:space="preserve"> Mortimer</w:t>
      </w:r>
      <w:r w:rsidRPr="00FF72AC">
        <w:rPr>
          <w:rFonts w:ascii="OpenSans-webfont" w:eastAsia="Times New Roman" w:hAnsi="OpenSans-webfont" w:cs="Times New Roman"/>
          <w:color w:val="333333"/>
          <w:sz w:val="24"/>
          <w:szCs w:val="24"/>
          <w:lang w:eastAsia="en-GB"/>
        </w:rPr>
        <w:t>.</w:t>
      </w:r>
    </w:p>
    <w:p w:rsidR="00BC094E" w:rsidRPr="00FF72AC" w:rsidRDefault="00BC094E" w:rsidP="00FF72AC">
      <w:pPr>
        <w:rPr>
          <w:rFonts w:ascii="OpenSans-webfont" w:eastAsia="Times New Roman" w:hAnsi="OpenSans-webfont" w:cs="Times New Roman"/>
          <w:color w:val="333333"/>
          <w:sz w:val="24"/>
          <w:szCs w:val="24"/>
          <w:lang w:eastAsia="en-GB"/>
        </w:rPr>
      </w:pPr>
    </w:p>
    <w:p w:rsidR="00FF72AC" w:rsidRDefault="00376A5B" w:rsidP="00FF72AC">
      <w:pPr>
        <w:rPr>
          <w:rFonts w:ascii="OpenSans-webfont" w:eastAsia="Times New Roman" w:hAnsi="OpenSans-webfont" w:cs="Times New Roman"/>
          <w:color w:val="333333"/>
          <w:sz w:val="24"/>
          <w:szCs w:val="24"/>
          <w:lang w:eastAsia="en-GB"/>
        </w:rPr>
      </w:pPr>
      <w:r>
        <w:rPr>
          <w:rFonts w:ascii="OpenSans-webfont" w:eastAsia="Times New Roman" w:hAnsi="OpenSans-webfont" w:cs="Times New Roman"/>
          <w:noProof/>
          <w:color w:val="333333"/>
          <w:sz w:val="24"/>
          <w:szCs w:val="24"/>
          <w:lang w:eastAsia="en-GB"/>
        </w:rPr>
        <w:drawing>
          <wp:anchor distT="0" distB="0" distL="114300" distR="114300" simplePos="0" relativeHeight="251659264" behindDoc="1" locked="0" layoutInCell="1" allowOverlap="1" wp14:anchorId="4FE73DBD" wp14:editId="75385AE4">
            <wp:simplePos x="0" y="0"/>
            <wp:positionH relativeFrom="column">
              <wp:posOffset>-77470</wp:posOffset>
            </wp:positionH>
            <wp:positionV relativeFrom="paragraph">
              <wp:posOffset>250825</wp:posOffset>
            </wp:positionV>
            <wp:extent cx="3054350" cy="2890520"/>
            <wp:effectExtent l="5715" t="0" r="0" b="0"/>
            <wp:wrapTight wrapText="bothSides">
              <wp:wrapPolygon edited="0">
                <wp:start x="40" y="21643"/>
                <wp:lineTo x="21461" y="21643"/>
                <wp:lineTo x="21461" y="147"/>
                <wp:lineTo x="40" y="147"/>
                <wp:lineTo x="40" y="21643"/>
              </wp:wrapPolygon>
            </wp:wrapTight>
            <wp:docPr id="2" name="Picture 2" descr="C:\Users\Stephen Ware\Documents\Chaplains' Association\Photographs\TEV Rangatira in Port Stanley Harbou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tephen Ware\Documents\Chaplains' Association\Photographs\TEV Rangatira in Port Stanley Harbour (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3054350" cy="289052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2AC" w:rsidRPr="00FF72AC">
        <w:rPr>
          <w:rFonts w:ascii="OpenSans-webfont" w:eastAsia="Times New Roman" w:hAnsi="OpenSans-webfont" w:cs="Times New Roman"/>
          <w:color w:val="333333"/>
          <w:sz w:val="24"/>
          <w:szCs w:val="24"/>
          <w:lang w:eastAsia="en-GB"/>
        </w:rPr>
        <w:t>We we</w:t>
      </w:r>
      <w:r w:rsidR="00BC094E">
        <w:rPr>
          <w:rFonts w:ascii="OpenSans-webfont" w:eastAsia="Times New Roman" w:hAnsi="OpenSans-webfont" w:cs="Times New Roman"/>
          <w:color w:val="333333"/>
          <w:sz w:val="24"/>
          <w:szCs w:val="24"/>
          <w:lang w:eastAsia="en-GB"/>
        </w:rPr>
        <w:t xml:space="preserve">re living on the TEV </w:t>
      </w:r>
      <w:proofErr w:type="spellStart"/>
      <w:r w:rsidR="00BC094E">
        <w:rPr>
          <w:rFonts w:ascii="OpenSans-webfont" w:eastAsia="Times New Roman" w:hAnsi="OpenSans-webfont" w:cs="Times New Roman"/>
          <w:color w:val="333333"/>
          <w:sz w:val="24"/>
          <w:szCs w:val="24"/>
          <w:lang w:eastAsia="en-GB"/>
        </w:rPr>
        <w:t>Rangatira</w:t>
      </w:r>
      <w:proofErr w:type="spellEnd"/>
      <w:r w:rsidR="00BC094E">
        <w:rPr>
          <w:rFonts w:ascii="OpenSans-webfont" w:eastAsia="Times New Roman" w:hAnsi="OpenSans-webfont" w:cs="Times New Roman"/>
          <w:color w:val="333333"/>
          <w:sz w:val="24"/>
          <w:szCs w:val="24"/>
          <w:lang w:eastAsia="en-GB"/>
        </w:rPr>
        <w:t>,</w:t>
      </w:r>
      <w:r w:rsidR="00FF72AC" w:rsidRPr="00FF72AC">
        <w:rPr>
          <w:rFonts w:ascii="OpenSans-webfont" w:eastAsia="Times New Roman" w:hAnsi="OpenSans-webfont" w:cs="Times New Roman"/>
          <w:color w:val="333333"/>
          <w:sz w:val="24"/>
          <w:szCs w:val="24"/>
          <w:lang w:eastAsia="en-GB"/>
        </w:rPr>
        <w:t xml:space="preserve"> which had been a North/South Island N</w:t>
      </w:r>
      <w:r w:rsidR="00BC094E">
        <w:rPr>
          <w:rFonts w:ascii="OpenSans-webfont" w:eastAsia="Times New Roman" w:hAnsi="OpenSans-webfont" w:cs="Times New Roman"/>
          <w:color w:val="333333"/>
          <w:sz w:val="24"/>
          <w:szCs w:val="24"/>
          <w:lang w:eastAsia="en-GB"/>
        </w:rPr>
        <w:t xml:space="preserve">ew </w:t>
      </w:r>
      <w:r w:rsidR="00FF72AC" w:rsidRPr="00FF72AC">
        <w:rPr>
          <w:rFonts w:ascii="OpenSans-webfont" w:eastAsia="Times New Roman" w:hAnsi="OpenSans-webfont" w:cs="Times New Roman"/>
          <w:color w:val="333333"/>
          <w:sz w:val="24"/>
          <w:szCs w:val="24"/>
          <w:lang w:eastAsia="en-GB"/>
        </w:rPr>
        <w:t>Z</w:t>
      </w:r>
      <w:r w:rsidR="00BC094E">
        <w:rPr>
          <w:rFonts w:ascii="OpenSans-webfont" w:eastAsia="Times New Roman" w:hAnsi="OpenSans-webfont" w:cs="Times New Roman"/>
          <w:color w:val="333333"/>
          <w:sz w:val="24"/>
          <w:szCs w:val="24"/>
          <w:lang w:eastAsia="en-GB"/>
        </w:rPr>
        <w:t>ealand</w:t>
      </w:r>
      <w:r w:rsidR="00FF72AC" w:rsidRPr="00FF72AC">
        <w:rPr>
          <w:rFonts w:ascii="OpenSans-webfont" w:eastAsia="Times New Roman" w:hAnsi="OpenSans-webfont" w:cs="Times New Roman"/>
          <w:color w:val="333333"/>
          <w:sz w:val="24"/>
          <w:szCs w:val="24"/>
          <w:lang w:eastAsia="en-GB"/>
        </w:rPr>
        <w:t xml:space="preserve"> Ferry before being mo</w:t>
      </w:r>
      <w:r w:rsidR="00BC094E">
        <w:rPr>
          <w:rFonts w:ascii="OpenSans-webfont" w:eastAsia="Times New Roman" w:hAnsi="OpenSans-webfont" w:cs="Times New Roman"/>
          <w:color w:val="333333"/>
          <w:sz w:val="24"/>
          <w:szCs w:val="24"/>
          <w:lang w:eastAsia="en-GB"/>
        </w:rPr>
        <w:t xml:space="preserve">dified to become a troop ship, </w:t>
      </w:r>
      <w:r w:rsidR="00FF72AC" w:rsidRPr="00FF72AC">
        <w:rPr>
          <w:rFonts w:ascii="OpenSans-webfont" w:eastAsia="Times New Roman" w:hAnsi="OpenSans-webfont" w:cs="Times New Roman"/>
          <w:color w:val="333333"/>
          <w:sz w:val="24"/>
          <w:szCs w:val="24"/>
          <w:lang w:eastAsia="en-GB"/>
        </w:rPr>
        <w:t>moored in Stanley Harbour. R</w:t>
      </w:r>
      <w:r w:rsidR="00BC094E">
        <w:rPr>
          <w:rFonts w:ascii="OpenSans-webfont" w:eastAsia="Times New Roman" w:hAnsi="OpenSans-webfont" w:cs="Times New Roman"/>
          <w:color w:val="333333"/>
          <w:sz w:val="24"/>
          <w:szCs w:val="24"/>
          <w:lang w:eastAsia="en-GB"/>
        </w:rPr>
        <w:t xml:space="preserve">oyal </w:t>
      </w:r>
      <w:r w:rsidR="00FF72AC" w:rsidRPr="00FF72AC">
        <w:rPr>
          <w:rFonts w:ascii="OpenSans-webfont" w:eastAsia="Times New Roman" w:hAnsi="OpenSans-webfont" w:cs="Times New Roman"/>
          <w:color w:val="333333"/>
          <w:sz w:val="24"/>
          <w:szCs w:val="24"/>
          <w:lang w:eastAsia="en-GB"/>
        </w:rPr>
        <w:t>M</w:t>
      </w:r>
      <w:r w:rsidR="00BC094E">
        <w:rPr>
          <w:rFonts w:ascii="OpenSans-webfont" w:eastAsia="Times New Roman" w:hAnsi="OpenSans-webfont" w:cs="Times New Roman"/>
          <w:color w:val="333333"/>
          <w:sz w:val="24"/>
          <w:szCs w:val="24"/>
          <w:lang w:eastAsia="en-GB"/>
        </w:rPr>
        <w:t>arine</w:t>
      </w:r>
      <w:r w:rsidR="00FF72AC" w:rsidRPr="00FF72AC">
        <w:rPr>
          <w:rFonts w:ascii="OpenSans-webfont" w:eastAsia="Times New Roman" w:hAnsi="OpenSans-webfont" w:cs="Times New Roman"/>
          <w:color w:val="333333"/>
          <w:sz w:val="24"/>
          <w:szCs w:val="24"/>
          <w:lang w:eastAsia="en-GB"/>
        </w:rPr>
        <w:t xml:space="preserve"> landing craft ran a shuttle service to/from sho</w:t>
      </w:r>
      <w:r w:rsidR="00BC094E">
        <w:rPr>
          <w:rFonts w:ascii="OpenSans-webfont" w:eastAsia="Times New Roman" w:hAnsi="OpenSans-webfont" w:cs="Times New Roman"/>
          <w:color w:val="333333"/>
          <w:sz w:val="24"/>
          <w:szCs w:val="24"/>
          <w:lang w:eastAsia="en-GB"/>
        </w:rPr>
        <w:t xml:space="preserve">re during the day and evening, </w:t>
      </w:r>
      <w:r w:rsidR="00FF72AC" w:rsidRPr="00FF72AC">
        <w:rPr>
          <w:rFonts w:ascii="OpenSans-webfont" w:eastAsia="Times New Roman" w:hAnsi="OpenSans-webfont" w:cs="Times New Roman"/>
          <w:color w:val="333333"/>
          <w:sz w:val="24"/>
          <w:szCs w:val="24"/>
          <w:lang w:eastAsia="en-GB"/>
        </w:rPr>
        <w:t xml:space="preserve">and we would travel to the airfield by cramming into a LWB </w:t>
      </w:r>
      <w:proofErr w:type="spellStart"/>
      <w:r w:rsidR="00FF72AC" w:rsidRPr="00FF72AC">
        <w:rPr>
          <w:rFonts w:ascii="OpenSans-webfont" w:eastAsia="Times New Roman" w:hAnsi="OpenSans-webfont" w:cs="Times New Roman"/>
          <w:color w:val="333333"/>
          <w:sz w:val="24"/>
          <w:szCs w:val="24"/>
          <w:lang w:eastAsia="en-GB"/>
        </w:rPr>
        <w:t>Landrover</w:t>
      </w:r>
      <w:proofErr w:type="spellEnd"/>
      <w:r w:rsidR="00FF72AC" w:rsidRPr="00FF72AC">
        <w:rPr>
          <w:rFonts w:ascii="OpenSans-webfont" w:eastAsia="Times New Roman" w:hAnsi="OpenSans-webfont" w:cs="Times New Roman"/>
          <w:color w:val="333333"/>
          <w:sz w:val="24"/>
          <w:szCs w:val="24"/>
          <w:lang w:eastAsia="en-GB"/>
        </w:rPr>
        <w:t xml:space="preserve"> which we took turns to drive along the tortuous potholed and bomb-cratered road. On Sunday mornings, Phil would conduct a Eucharist in the upper deck lounge </w:t>
      </w:r>
      <w:r w:rsidR="00BC094E">
        <w:rPr>
          <w:rFonts w:ascii="OpenSans-webfont" w:eastAsia="Times New Roman" w:hAnsi="OpenSans-webfont" w:cs="Times New Roman"/>
          <w:color w:val="333333"/>
          <w:sz w:val="24"/>
          <w:szCs w:val="24"/>
          <w:lang w:eastAsia="en-GB"/>
        </w:rPr>
        <w:t xml:space="preserve">of the </w:t>
      </w:r>
      <w:proofErr w:type="spellStart"/>
      <w:r w:rsidR="00BC094E">
        <w:rPr>
          <w:rFonts w:ascii="OpenSans-webfont" w:eastAsia="Times New Roman" w:hAnsi="OpenSans-webfont" w:cs="Times New Roman"/>
          <w:color w:val="333333"/>
          <w:sz w:val="24"/>
          <w:szCs w:val="24"/>
          <w:lang w:eastAsia="en-GB"/>
        </w:rPr>
        <w:t>Rangatira</w:t>
      </w:r>
      <w:proofErr w:type="spellEnd"/>
      <w:r w:rsidR="00BC094E">
        <w:rPr>
          <w:rFonts w:ascii="OpenSans-webfont" w:eastAsia="Times New Roman" w:hAnsi="OpenSans-webfont" w:cs="Times New Roman"/>
          <w:color w:val="333333"/>
          <w:sz w:val="24"/>
          <w:szCs w:val="24"/>
          <w:lang w:eastAsia="en-GB"/>
        </w:rPr>
        <w:t xml:space="preserve"> </w:t>
      </w:r>
      <w:r w:rsidR="00FF72AC" w:rsidRPr="00FF72AC">
        <w:rPr>
          <w:rFonts w:ascii="OpenSans-webfont" w:eastAsia="Times New Roman" w:hAnsi="OpenSans-webfont" w:cs="Times New Roman"/>
          <w:color w:val="333333"/>
          <w:sz w:val="24"/>
          <w:szCs w:val="24"/>
          <w:lang w:eastAsia="en-GB"/>
        </w:rPr>
        <w:t xml:space="preserve">which served as the Officers Mess </w:t>
      </w:r>
      <w:r w:rsidR="00BC094E">
        <w:rPr>
          <w:rFonts w:ascii="OpenSans-webfont" w:eastAsia="Times New Roman" w:hAnsi="OpenSans-webfont" w:cs="Times New Roman"/>
          <w:color w:val="333333"/>
          <w:sz w:val="24"/>
          <w:szCs w:val="24"/>
          <w:lang w:eastAsia="en-GB"/>
        </w:rPr>
        <w:t>and I would assist him. The</w:t>
      </w:r>
      <w:r w:rsidR="00FF72AC" w:rsidRPr="00FF72AC">
        <w:rPr>
          <w:rFonts w:ascii="OpenSans-webfont" w:eastAsia="Times New Roman" w:hAnsi="OpenSans-webfont" w:cs="Times New Roman"/>
          <w:color w:val="333333"/>
          <w:sz w:val="24"/>
          <w:szCs w:val="24"/>
          <w:lang w:eastAsia="en-GB"/>
        </w:rPr>
        <w:t xml:space="preserve"> cong</w:t>
      </w:r>
      <w:r w:rsidR="00BC094E">
        <w:rPr>
          <w:rFonts w:ascii="OpenSans-webfont" w:eastAsia="Times New Roman" w:hAnsi="OpenSans-webfont" w:cs="Times New Roman"/>
          <w:color w:val="333333"/>
          <w:sz w:val="24"/>
          <w:szCs w:val="24"/>
          <w:lang w:eastAsia="en-GB"/>
        </w:rPr>
        <w:t>regation regularly exceeded 40. T</w:t>
      </w:r>
      <w:r w:rsidR="00FF72AC" w:rsidRPr="00FF72AC">
        <w:rPr>
          <w:rFonts w:ascii="OpenSans-webfont" w:eastAsia="Times New Roman" w:hAnsi="OpenSans-webfont" w:cs="Times New Roman"/>
          <w:color w:val="333333"/>
          <w:sz w:val="24"/>
          <w:szCs w:val="24"/>
          <w:lang w:eastAsia="en-GB"/>
        </w:rPr>
        <w:t xml:space="preserve">hereafter, some of us would attend </w:t>
      </w:r>
      <w:proofErr w:type="spellStart"/>
      <w:r w:rsidR="00FF72AC" w:rsidRPr="00FF72AC">
        <w:rPr>
          <w:rFonts w:ascii="OpenSans-webfont" w:eastAsia="Times New Roman" w:hAnsi="OpenSans-webfont" w:cs="Times New Roman"/>
          <w:color w:val="333333"/>
          <w:sz w:val="24"/>
          <w:szCs w:val="24"/>
          <w:lang w:eastAsia="en-GB"/>
        </w:rPr>
        <w:t>Ma</w:t>
      </w:r>
      <w:r w:rsidR="00E128AC">
        <w:rPr>
          <w:rFonts w:ascii="OpenSans-webfont" w:eastAsia="Times New Roman" w:hAnsi="OpenSans-webfont" w:cs="Times New Roman"/>
          <w:color w:val="333333"/>
          <w:sz w:val="24"/>
          <w:szCs w:val="24"/>
          <w:lang w:eastAsia="en-GB"/>
        </w:rPr>
        <w:t>t</w:t>
      </w:r>
      <w:r w:rsidR="00FF72AC" w:rsidRPr="00FF72AC">
        <w:rPr>
          <w:rFonts w:ascii="OpenSans-webfont" w:eastAsia="Times New Roman" w:hAnsi="OpenSans-webfont" w:cs="Times New Roman"/>
          <w:color w:val="333333"/>
          <w:sz w:val="24"/>
          <w:szCs w:val="24"/>
          <w:lang w:eastAsia="en-GB"/>
        </w:rPr>
        <w:t>ti</w:t>
      </w:r>
      <w:r w:rsidR="00BC094E">
        <w:rPr>
          <w:rFonts w:ascii="OpenSans-webfont" w:eastAsia="Times New Roman" w:hAnsi="OpenSans-webfont" w:cs="Times New Roman"/>
          <w:color w:val="333333"/>
          <w:sz w:val="24"/>
          <w:szCs w:val="24"/>
          <w:lang w:eastAsia="en-GB"/>
        </w:rPr>
        <w:t>ns</w:t>
      </w:r>
      <w:proofErr w:type="spellEnd"/>
      <w:r w:rsidR="00BC094E">
        <w:rPr>
          <w:rFonts w:ascii="OpenSans-webfont" w:eastAsia="Times New Roman" w:hAnsi="OpenSans-webfont" w:cs="Times New Roman"/>
          <w:color w:val="333333"/>
          <w:sz w:val="24"/>
          <w:szCs w:val="24"/>
          <w:lang w:eastAsia="en-GB"/>
        </w:rPr>
        <w:t xml:space="preserve"> at Christ Church Cathedral, </w:t>
      </w:r>
      <w:r w:rsidR="00FF72AC" w:rsidRPr="00FF72AC">
        <w:rPr>
          <w:rFonts w:ascii="OpenSans-webfont" w:eastAsia="Times New Roman" w:hAnsi="OpenSans-webfont" w:cs="Times New Roman"/>
          <w:color w:val="333333"/>
          <w:sz w:val="24"/>
          <w:szCs w:val="24"/>
          <w:lang w:eastAsia="en-GB"/>
        </w:rPr>
        <w:t xml:space="preserve">where Phil would often preach at the incumbent’s (Harry </w:t>
      </w:r>
      <w:proofErr w:type="spellStart"/>
      <w:r w:rsidR="00FF72AC" w:rsidRPr="00FF72AC">
        <w:rPr>
          <w:rFonts w:ascii="OpenSans-webfont" w:eastAsia="Times New Roman" w:hAnsi="OpenSans-webfont" w:cs="Times New Roman"/>
          <w:color w:val="333333"/>
          <w:sz w:val="24"/>
          <w:szCs w:val="24"/>
          <w:lang w:eastAsia="en-GB"/>
        </w:rPr>
        <w:t>Bagnall</w:t>
      </w:r>
      <w:proofErr w:type="spellEnd"/>
      <w:r w:rsidR="00FF72AC" w:rsidRPr="00FF72AC">
        <w:rPr>
          <w:rFonts w:ascii="OpenSans-webfont" w:eastAsia="Times New Roman" w:hAnsi="OpenSans-webfont" w:cs="Times New Roman"/>
          <w:color w:val="333333"/>
          <w:sz w:val="24"/>
          <w:szCs w:val="24"/>
          <w:lang w:eastAsia="en-GB"/>
        </w:rPr>
        <w:t>) invitation. We wou</w:t>
      </w:r>
      <w:r w:rsidR="00BC094E">
        <w:rPr>
          <w:rFonts w:ascii="OpenSans-webfont" w:eastAsia="Times New Roman" w:hAnsi="OpenSans-webfont" w:cs="Times New Roman"/>
          <w:color w:val="333333"/>
          <w:sz w:val="24"/>
          <w:szCs w:val="24"/>
          <w:lang w:eastAsia="en-GB"/>
        </w:rPr>
        <w:t>ld then travel to the airfield;</w:t>
      </w:r>
      <w:r w:rsidR="00FF72AC" w:rsidRPr="00FF72AC">
        <w:rPr>
          <w:rFonts w:ascii="OpenSans-webfont" w:eastAsia="Times New Roman" w:hAnsi="OpenSans-webfont" w:cs="Times New Roman"/>
          <w:color w:val="333333"/>
          <w:sz w:val="24"/>
          <w:szCs w:val="24"/>
          <w:lang w:eastAsia="en-GB"/>
        </w:rPr>
        <w:t xml:space="preserve"> it was 7-day working at that juncture.</w:t>
      </w:r>
    </w:p>
    <w:p w:rsidR="00BC094E" w:rsidRPr="00FF72AC" w:rsidRDefault="00BC094E" w:rsidP="00FF72AC">
      <w:pPr>
        <w:rPr>
          <w:rFonts w:ascii="OpenSans-webfont" w:eastAsia="Times New Roman" w:hAnsi="OpenSans-webfont" w:cs="Times New Roman"/>
          <w:color w:val="333333"/>
          <w:sz w:val="24"/>
          <w:szCs w:val="24"/>
          <w:lang w:eastAsia="en-GB"/>
        </w:rPr>
      </w:pPr>
    </w:p>
    <w:p w:rsidR="00AA7077"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 xml:space="preserve">Admin </w:t>
      </w:r>
      <w:proofErr w:type="spellStart"/>
      <w:r w:rsidRPr="00FF72AC">
        <w:rPr>
          <w:rFonts w:ascii="OpenSans-webfont" w:eastAsia="Times New Roman" w:hAnsi="OpenSans-webfont" w:cs="Times New Roman"/>
          <w:color w:val="333333"/>
          <w:sz w:val="24"/>
          <w:szCs w:val="24"/>
          <w:lang w:eastAsia="en-GB"/>
        </w:rPr>
        <w:t>Wg</w:t>
      </w:r>
      <w:proofErr w:type="spellEnd"/>
      <w:r w:rsidRPr="00FF72AC">
        <w:rPr>
          <w:rFonts w:ascii="OpenSans-webfont" w:eastAsia="Times New Roman" w:hAnsi="OpenSans-webfont" w:cs="Times New Roman"/>
          <w:color w:val="333333"/>
          <w:sz w:val="24"/>
          <w:szCs w:val="24"/>
          <w:lang w:eastAsia="en-GB"/>
        </w:rPr>
        <w:t xml:space="preserve"> occupied a tented line on raised ground a few hundred yards behind the Terminal Building at Port Stanley Airport. Initially, there were 4 tents: General Office, Registry </w:t>
      </w:r>
      <w:r w:rsidR="00AA7077">
        <w:rPr>
          <w:rFonts w:ascii="OpenSans-webfont" w:eastAsia="Times New Roman" w:hAnsi="OpenSans-webfont" w:cs="Times New Roman"/>
          <w:color w:val="333333"/>
          <w:sz w:val="24"/>
          <w:szCs w:val="24"/>
          <w:lang w:eastAsia="en-GB"/>
        </w:rPr>
        <w:t xml:space="preserve">and </w:t>
      </w:r>
      <w:r w:rsidRPr="00FF72AC">
        <w:rPr>
          <w:rFonts w:ascii="OpenSans-webfont" w:eastAsia="Times New Roman" w:hAnsi="OpenSans-webfont" w:cs="Times New Roman"/>
          <w:color w:val="333333"/>
          <w:sz w:val="24"/>
          <w:szCs w:val="24"/>
          <w:lang w:eastAsia="en-GB"/>
        </w:rPr>
        <w:t xml:space="preserve">Post Room, Officers’ Desks, and Accounts Office. An Education Officer arrived subsequently to set up an additional </w:t>
      </w:r>
      <w:r w:rsidR="00AA7077">
        <w:rPr>
          <w:rFonts w:ascii="OpenSans-webfont" w:eastAsia="Times New Roman" w:hAnsi="OpenSans-webfont" w:cs="Times New Roman"/>
          <w:color w:val="333333"/>
          <w:sz w:val="24"/>
          <w:szCs w:val="24"/>
          <w:lang w:eastAsia="en-GB"/>
        </w:rPr>
        <w:t>tent</w:t>
      </w:r>
      <w:proofErr w:type="gramStart"/>
      <w:r w:rsidR="00AA7077">
        <w:rPr>
          <w:rFonts w:ascii="OpenSans-webfont" w:eastAsia="Times New Roman" w:hAnsi="OpenSans-webfont" w:cs="Times New Roman"/>
          <w:color w:val="333333"/>
          <w:sz w:val="24"/>
          <w:szCs w:val="24"/>
          <w:lang w:eastAsia="en-GB"/>
        </w:rPr>
        <w:t xml:space="preserve">, </w:t>
      </w:r>
      <w:r w:rsidRPr="00FF72AC">
        <w:rPr>
          <w:rFonts w:ascii="OpenSans-webfont" w:eastAsia="Times New Roman" w:hAnsi="OpenSans-webfont" w:cs="Times New Roman"/>
          <w:color w:val="333333"/>
          <w:sz w:val="24"/>
          <w:szCs w:val="24"/>
          <w:lang w:eastAsia="en-GB"/>
        </w:rPr>
        <w:t xml:space="preserve"> it</w:t>
      </w:r>
      <w:proofErr w:type="gramEnd"/>
      <w:r w:rsidRPr="00FF72AC">
        <w:rPr>
          <w:rFonts w:ascii="OpenSans-webfont" w:eastAsia="Times New Roman" w:hAnsi="OpenSans-webfont" w:cs="Times New Roman"/>
          <w:color w:val="333333"/>
          <w:sz w:val="24"/>
          <w:szCs w:val="24"/>
          <w:lang w:eastAsia="en-GB"/>
        </w:rPr>
        <w:t xml:space="preserve"> was signed ‘University of the South Atlantic’! There was room for just one more tent, but the ground behind that </w:t>
      </w:r>
      <w:r w:rsidR="00AA7077">
        <w:rPr>
          <w:rFonts w:ascii="OpenSans-webfont" w:eastAsia="Times New Roman" w:hAnsi="OpenSans-webfont" w:cs="Times New Roman"/>
          <w:color w:val="333333"/>
          <w:sz w:val="24"/>
          <w:szCs w:val="24"/>
          <w:lang w:eastAsia="en-GB"/>
        </w:rPr>
        <w:t xml:space="preserve">site sloped away quite sharply, </w:t>
      </w:r>
      <w:r w:rsidRPr="00FF72AC">
        <w:rPr>
          <w:rFonts w:ascii="OpenSans-webfont" w:eastAsia="Times New Roman" w:hAnsi="OpenSans-webfont" w:cs="Times New Roman"/>
          <w:color w:val="333333"/>
          <w:sz w:val="24"/>
          <w:szCs w:val="24"/>
          <w:lang w:eastAsia="en-GB"/>
        </w:rPr>
        <w:t>so it would need levelling. By this time (early Oct</w:t>
      </w:r>
      <w:r w:rsidR="00AA7077">
        <w:rPr>
          <w:rFonts w:ascii="OpenSans-webfont" w:eastAsia="Times New Roman" w:hAnsi="OpenSans-webfont" w:cs="Times New Roman"/>
          <w:color w:val="333333"/>
          <w:sz w:val="24"/>
          <w:szCs w:val="24"/>
          <w:lang w:eastAsia="en-GB"/>
        </w:rPr>
        <w:t>ober 19</w:t>
      </w:r>
      <w:r w:rsidRPr="00FF72AC">
        <w:rPr>
          <w:rFonts w:ascii="OpenSans-webfont" w:eastAsia="Times New Roman" w:hAnsi="OpenSans-webfont" w:cs="Times New Roman"/>
          <w:color w:val="333333"/>
          <w:sz w:val="24"/>
          <w:szCs w:val="24"/>
          <w:lang w:eastAsia="en-GB"/>
        </w:rPr>
        <w:t xml:space="preserve">82), Phil had become very widely known for his unstinting travels around the various sections on the airfield and the </w:t>
      </w:r>
      <w:r w:rsidRPr="00FF72AC">
        <w:rPr>
          <w:rFonts w:ascii="OpenSans-webfont" w:eastAsia="Times New Roman" w:hAnsi="OpenSans-webfont" w:cs="Times New Roman"/>
          <w:color w:val="333333"/>
          <w:sz w:val="24"/>
          <w:szCs w:val="24"/>
          <w:lang w:eastAsia="en-GB"/>
        </w:rPr>
        <w:lastRenderedPageBreak/>
        <w:t>outlying detachments at San Carlos (Chinooks) and on the mountain tops</w:t>
      </w:r>
      <w:r w:rsidR="00AA7077">
        <w:rPr>
          <w:rFonts w:ascii="OpenSans-webfont" w:eastAsia="Times New Roman" w:hAnsi="OpenSans-webfont" w:cs="Times New Roman"/>
          <w:color w:val="333333"/>
          <w:sz w:val="24"/>
          <w:szCs w:val="24"/>
          <w:lang w:eastAsia="en-GB"/>
        </w:rPr>
        <w:t xml:space="preserve"> (radars and rapier batteries); </w:t>
      </w:r>
      <w:r w:rsidRPr="00FF72AC">
        <w:rPr>
          <w:rFonts w:ascii="OpenSans-webfont" w:eastAsia="Times New Roman" w:hAnsi="OpenSans-webfont" w:cs="Times New Roman"/>
          <w:color w:val="333333"/>
          <w:sz w:val="24"/>
          <w:szCs w:val="24"/>
          <w:lang w:eastAsia="en-GB"/>
        </w:rPr>
        <w:t xml:space="preserve"> he also proved to be a ‘scrounger of the first water’… He gained Ray Hart’s agreement that, if he could get the site levelled, he could erect a Church tent. In those early days, bartering between the various sections and Services was rife, and the ‘currency’ changed daily. Before we left </w:t>
      </w:r>
      <w:proofErr w:type="spellStart"/>
      <w:r w:rsidRPr="00FF72AC">
        <w:rPr>
          <w:rFonts w:ascii="OpenSans-webfont" w:eastAsia="Times New Roman" w:hAnsi="OpenSans-webfont" w:cs="Times New Roman"/>
          <w:color w:val="333333"/>
          <w:sz w:val="24"/>
          <w:szCs w:val="24"/>
          <w:lang w:eastAsia="en-GB"/>
        </w:rPr>
        <w:t>Scampton</w:t>
      </w:r>
      <w:proofErr w:type="spellEnd"/>
      <w:r w:rsidRPr="00FF72AC">
        <w:rPr>
          <w:rFonts w:ascii="OpenSans-webfont" w:eastAsia="Times New Roman" w:hAnsi="OpenSans-webfont" w:cs="Times New Roman"/>
          <w:color w:val="333333"/>
          <w:sz w:val="24"/>
          <w:szCs w:val="24"/>
          <w:lang w:eastAsia="en-GB"/>
        </w:rPr>
        <w:t>, we had filled an ISO container with stationer</w:t>
      </w:r>
      <w:r w:rsidR="00AA7077">
        <w:rPr>
          <w:rFonts w:ascii="OpenSans-webfont" w:eastAsia="Times New Roman" w:hAnsi="OpenSans-webfont" w:cs="Times New Roman"/>
          <w:color w:val="333333"/>
          <w:sz w:val="24"/>
          <w:szCs w:val="24"/>
          <w:lang w:eastAsia="en-GB"/>
        </w:rPr>
        <w:t xml:space="preserve">y, desks, filing cabinets </w:t>
      </w:r>
      <w:proofErr w:type="spellStart"/>
      <w:proofErr w:type="gramStart"/>
      <w:r w:rsidR="00AA7077">
        <w:rPr>
          <w:rFonts w:ascii="OpenSans-webfont" w:eastAsia="Times New Roman" w:hAnsi="OpenSans-webfont" w:cs="Times New Roman"/>
          <w:color w:val="333333"/>
          <w:sz w:val="24"/>
          <w:szCs w:val="24"/>
          <w:lang w:eastAsia="en-GB"/>
        </w:rPr>
        <w:t>etc</w:t>
      </w:r>
      <w:proofErr w:type="spellEnd"/>
      <w:r w:rsidR="00AA7077">
        <w:rPr>
          <w:rFonts w:ascii="OpenSans-webfont" w:eastAsia="Times New Roman" w:hAnsi="OpenSans-webfont" w:cs="Times New Roman"/>
          <w:color w:val="333333"/>
          <w:sz w:val="24"/>
          <w:szCs w:val="24"/>
          <w:lang w:eastAsia="en-GB"/>
        </w:rPr>
        <w:t xml:space="preserve"> ,</w:t>
      </w:r>
      <w:proofErr w:type="gramEnd"/>
      <w:r w:rsidR="00AA7077">
        <w:rPr>
          <w:rFonts w:ascii="OpenSans-webfont" w:eastAsia="Times New Roman" w:hAnsi="OpenSans-webfont" w:cs="Times New Roman"/>
          <w:color w:val="333333"/>
          <w:sz w:val="24"/>
          <w:szCs w:val="24"/>
          <w:lang w:eastAsia="en-GB"/>
        </w:rPr>
        <w:t xml:space="preserve"> </w:t>
      </w:r>
      <w:r w:rsidRPr="00FF72AC">
        <w:rPr>
          <w:rFonts w:ascii="OpenSans-webfont" w:eastAsia="Times New Roman" w:hAnsi="OpenSans-webfont" w:cs="Times New Roman"/>
          <w:color w:val="333333"/>
          <w:sz w:val="24"/>
          <w:szCs w:val="24"/>
          <w:lang w:eastAsia="en-GB"/>
        </w:rPr>
        <w:t>and this had eventually found its way to the South Atlantic. Suffice to say, that, armed with a box of biros on one day and boxes of r</w:t>
      </w:r>
      <w:r w:rsidR="00AA7077">
        <w:rPr>
          <w:rFonts w:ascii="OpenSans-webfont" w:eastAsia="Times New Roman" w:hAnsi="OpenSans-webfont" w:cs="Times New Roman"/>
          <w:color w:val="333333"/>
          <w:sz w:val="24"/>
          <w:szCs w:val="24"/>
          <w:lang w:eastAsia="en-GB"/>
        </w:rPr>
        <w:t xml:space="preserve">ubber bands/paper clips/staples </w:t>
      </w:r>
      <w:r w:rsidRPr="00FF72AC">
        <w:rPr>
          <w:rFonts w:ascii="OpenSans-webfont" w:eastAsia="Times New Roman" w:hAnsi="OpenSans-webfont" w:cs="Times New Roman"/>
          <w:color w:val="333333"/>
          <w:sz w:val="24"/>
          <w:szCs w:val="24"/>
          <w:lang w:eastAsia="en-GB"/>
        </w:rPr>
        <w:t>on others, Phil persuaded the resident Royal Engineers (who were operating a</w:t>
      </w:r>
      <w:r w:rsidR="00E128AC">
        <w:rPr>
          <w:rFonts w:ascii="OpenSans-webfont" w:eastAsia="Times New Roman" w:hAnsi="OpenSans-webfont" w:cs="Times New Roman"/>
          <w:noProof/>
          <w:color w:val="333333"/>
          <w:sz w:val="24"/>
          <w:szCs w:val="24"/>
          <w:lang w:eastAsia="en-GB"/>
        </w:rPr>
        <w:drawing>
          <wp:anchor distT="0" distB="0" distL="114300" distR="114300" simplePos="0" relativeHeight="251663360" behindDoc="1" locked="0" layoutInCell="1" allowOverlap="1" wp14:anchorId="616907E7" wp14:editId="156112A5">
            <wp:simplePos x="0" y="0"/>
            <wp:positionH relativeFrom="column">
              <wp:posOffset>0</wp:posOffset>
            </wp:positionH>
            <wp:positionV relativeFrom="paragraph">
              <wp:posOffset>2105025</wp:posOffset>
            </wp:positionV>
            <wp:extent cx="2095500" cy="2935605"/>
            <wp:effectExtent l="0" t="0" r="0" b="0"/>
            <wp:wrapTight wrapText="bothSides">
              <wp:wrapPolygon edited="0">
                <wp:start x="0" y="0"/>
                <wp:lineTo x="0" y="21446"/>
                <wp:lineTo x="21404" y="21446"/>
                <wp:lineTo x="21404" y="0"/>
                <wp:lineTo x="0" y="0"/>
              </wp:wrapPolygon>
            </wp:wrapTight>
            <wp:docPr id="5" name="Picture 5" descr="C:\Users\Stephen Ware\Documents\Chaplains' Association\Photographs\Church Tent, RAF Stanley (Interior) (circa Oct 8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tephen Ware\Documents\Chaplains' Association\Photographs\Church Tent, RAF Stanley (Interior) (circa Oct 82) (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95500" cy="29356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72AC">
        <w:rPr>
          <w:rFonts w:ascii="OpenSans-webfont" w:eastAsia="Times New Roman" w:hAnsi="OpenSans-webfont" w:cs="Times New Roman"/>
          <w:color w:val="333333"/>
          <w:sz w:val="24"/>
          <w:szCs w:val="24"/>
          <w:lang w:eastAsia="en-GB"/>
        </w:rPr>
        <w:t xml:space="preserve"> quarry on the South side of the airfield) to deliver and pack down sufficient </w:t>
      </w:r>
      <w:proofErr w:type="spellStart"/>
      <w:r w:rsidRPr="00FF72AC">
        <w:rPr>
          <w:rFonts w:ascii="OpenSans-webfont" w:eastAsia="Times New Roman" w:hAnsi="OpenSans-webfont" w:cs="Times New Roman"/>
          <w:color w:val="333333"/>
          <w:sz w:val="24"/>
          <w:szCs w:val="24"/>
          <w:lang w:eastAsia="en-GB"/>
        </w:rPr>
        <w:t>hardcore</w:t>
      </w:r>
      <w:proofErr w:type="spellEnd"/>
      <w:r w:rsidRPr="00FF72AC">
        <w:rPr>
          <w:rFonts w:ascii="OpenSans-webfont" w:eastAsia="Times New Roman" w:hAnsi="OpenSans-webfont" w:cs="Times New Roman"/>
          <w:color w:val="333333"/>
          <w:sz w:val="24"/>
          <w:szCs w:val="24"/>
          <w:lang w:eastAsia="en-GB"/>
        </w:rPr>
        <w:t xml:space="preserve"> to provide a level base on which to place pallets as the floor for his Church. Two or 3 arctic camouflage nets were ‘appropriated’ to decorate the interior, the altar was a packing crate, and the candle bases were fashioned from the ejection seat cartridges from the carcases of the wrecked Argentinean </w:t>
      </w:r>
      <w:proofErr w:type="spellStart"/>
      <w:r w:rsidRPr="00FF72AC">
        <w:rPr>
          <w:rFonts w:ascii="OpenSans-webfont" w:eastAsia="Times New Roman" w:hAnsi="OpenSans-webfont" w:cs="Times New Roman"/>
          <w:color w:val="333333"/>
          <w:sz w:val="24"/>
          <w:szCs w:val="24"/>
          <w:lang w:eastAsia="en-GB"/>
        </w:rPr>
        <w:t>Pucará</w:t>
      </w:r>
      <w:proofErr w:type="spellEnd"/>
      <w:r w:rsidRPr="00FF72AC">
        <w:rPr>
          <w:rFonts w:ascii="OpenSans-webfont" w:eastAsia="Times New Roman" w:hAnsi="OpenSans-webfont" w:cs="Times New Roman"/>
          <w:color w:val="333333"/>
          <w:sz w:val="24"/>
          <w:szCs w:val="24"/>
          <w:lang w:eastAsia="en-GB"/>
        </w:rPr>
        <w:t xml:space="preserve"> on the airfield</w:t>
      </w:r>
      <w:r w:rsidR="00AA7077">
        <w:rPr>
          <w:rFonts w:ascii="OpenSans-webfont" w:eastAsia="Times New Roman" w:hAnsi="OpenSans-webfont" w:cs="Times New Roman"/>
          <w:color w:val="333333"/>
          <w:sz w:val="24"/>
          <w:szCs w:val="24"/>
          <w:lang w:eastAsia="en-GB"/>
        </w:rPr>
        <w:t xml:space="preserve">. </w:t>
      </w:r>
      <w:r w:rsidRPr="00FF72AC">
        <w:rPr>
          <w:rFonts w:ascii="OpenSans-webfont" w:eastAsia="Times New Roman" w:hAnsi="OpenSans-webfont" w:cs="Times New Roman"/>
          <w:color w:val="333333"/>
          <w:sz w:val="24"/>
          <w:szCs w:val="24"/>
          <w:lang w:eastAsia="en-GB"/>
        </w:rPr>
        <w:t>Phil was so pleased that a ‘safety munition’ was being put to good us</w:t>
      </w:r>
      <w:r w:rsidR="00AA7077">
        <w:rPr>
          <w:rFonts w:ascii="OpenSans-webfont" w:eastAsia="Times New Roman" w:hAnsi="OpenSans-webfont" w:cs="Times New Roman"/>
          <w:color w:val="333333"/>
          <w:sz w:val="24"/>
          <w:szCs w:val="24"/>
          <w:lang w:eastAsia="en-GB"/>
        </w:rPr>
        <w:t>e</w:t>
      </w:r>
      <w:r w:rsidRPr="00FF72AC">
        <w:rPr>
          <w:rFonts w:ascii="OpenSans-webfont" w:eastAsia="Times New Roman" w:hAnsi="OpenSans-webfont" w:cs="Times New Roman"/>
          <w:color w:val="333333"/>
          <w:sz w:val="24"/>
          <w:szCs w:val="24"/>
          <w:lang w:eastAsia="en-GB"/>
        </w:rPr>
        <w:t xml:space="preserve">. Once the Church was up and running, Phil ran services there at various times during the working week. I think that this tent eventually found its way to the RAF Museum. </w:t>
      </w:r>
    </w:p>
    <w:p w:rsidR="00AA7077" w:rsidRDefault="00AA7077" w:rsidP="00FF72AC">
      <w:pPr>
        <w:rPr>
          <w:rFonts w:ascii="OpenSans-webfont" w:eastAsia="Times New Roman" w:hAnsi="OpenSans-webfont" w:cs="Times New Roman"/>
          <w:color w:val="333333"/>
          <w:sz w:val="24"/>
          <w:szCs w:val="24"/>
          <w:lang w:eastAsia="en-GB"/>
        </w:rPr>
      </w:pPr>
    </w:p>
    <w:p w:rsidR="00FF72AC" w:rsidRDefault="00376A5B" w:rsidP="00FF72AC">
      <w:pPr>
        <w:rPr>
          <w:rFonts w:ascii="OpenSans-webfont" w:eastAsia="Times New Roman" w:hAnsi="OpenSans-webfont" w:cs="Times New Roman"/>
          <w:color w:val="333333"/>
          <w:sz w:val="24"/>
          <w:szCs w:val="24"/>
          <w:lang w:eastAsia="en-GB"/>
        </w:rPr>
      </w:pPr>
      <w:r>
        <w:rPr>
          <w:rFonts w:ascii="OpenSans-webfont" w:eastAsia="Times New Roman" w:hAnsi="OpenSans-webfont" w:cs="Times New Roman"/>
          <w:noProof/>
          <w:color w:val="333333"/>
          <w:sz w:val="24"/>
          <w:szCs w:val="24"/>
          <w:lang w:eastAsia="en-GB"/>
        </w:rPr>
        <w:drawing>
          <wp:anchor distT="0" distB="0" distL="114300" distR="114300" simplePos="0" relativeHeight="251665408" behindDoc="1" locked="0" layoutInCell="1" allowOverlap="1" wp14:anchorId="3BF575BD" wp14:editId="52B295BF">
            <wp:simplePos x="0" y="0"/>
            <wp:positionH relativeFrom="column">
              <wp:posOffset>1195070</wp:posOffset>
            </wp:positionH>
            <wp:positionV relativeFrom="paragraph">
              <wp:posOffset>920115</wp:posOffset>
            </wp:positionV>
            <wp:extent cx="2283460" cy="2178050"/>
            <wp:effectExtent l="0" t="4445" r="0" b="0"/>
            <wp:wrapTight wrapText="bothSides">
              <wp:wrapPolygon edited="0">
                <wp:start x="-42" y="21556"/>
                <wp:lineTo x="21402" y="21556"/>
                <wp:lineTo x="21402" y="208"/>
                <wp:lineTo x="-42" y="208"/>
                <wp:lineTo x="-42" y="21556"/>
              </wp:wrapPolygon>
            </wp:wrapTight>
            <wp:docPr id="7" name="Picture 7" descr="C:\Users\Stephen Ware\Documents\Chaplains' Association\Photographs\Shallow Burials of Argentinean Casualti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tephen Ware\Documents\Chaplains' Association\Photographs\Shallow Burials of Argentinean Casualties (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2283460" cy="2178050"/>
                    </a:xfrm>
                    <a:prstGeom prst="rect">
                      <a:avLst/>
                    </a:prstGeom>
                    <a:noFill/>
                    <a:ln>
                      <a:noFill/>
                    </a:ln>
                  </pic:spPr>
                </pic:pic>
              </a:graphicData>
            </a:graphic>
            <wp14:sizeRelH relativeFrom="page">
              <wp14:pctWidth>0</wp14:pctWidth>
            </wp14:sizeRelH>
            <wp14:sizeRelV relativeFrom="page">
              <wp14:pctHeight>0</wp14:pctHeight>
            </wp14:sizeRelV>
          </wp:anchor>
        </w:drawing>
      </w:r>
      <w:r w:rsidR="00FF72AC" w:rsidRPr="00FF72AC">
        <w:rPr>
          <w:rFonts w:ascii="OpenSans-webfont" w:eastAsia="Times New Roman" w:hAnsi="OpenSans-webfont" w:cs="Times New Roman"/>
          <w:color w:val="333333"/>
          <w:sz w:val="24"/>
          <w:szCs w:val="24"/>
          <w:lang w:eastAsia="en-GB"/>
        </w:rPr>
        <w:t xml:space="preserve">Phil was </w:t>
      </w:r>
      <w:r w:rsidR="00AA7077">
        <w:rPr>
          <w:rFonts w:ascii="OpenSans-webfont" w:eastAsia="Times New Roman" w:hAnsi="OpenSans-webfont" w:cs="Times New Roman"/>
          <w:color w:val="333333"/>
          <w:sz w:val="24"/>
          <w:szCs w:val="24"/>
          <w:lang w:eastAsia="en-GB"/>
        </w:rPr>
        <w:t xml:space="preserve">also </w:t>
      </w:r>
      <w:r w:rsidR="00FF72AC" w:rsidRPr="00FF72AC">
        <w:rPr>
          <w:rFonts w:ascii="OpenSans-webfont" w:eastAsia="Times New Roman" w:hAnsi="OpenSans-webfont" w:cs="Times New Roman"/>
          <w:color w:val="333333"/>
          <w:sz w:val="24"/>
          <w:szCs w:val="24"/>
          <w:lang w:eastAsia="en-GB"/>
        </w:rPr>
        <w:t>involved in the Service of Dedication of the C</w:t>
      </w:r>
      <w:r w:rsidR="00AA7077">
        <w:rPr>
          <w:rFonts w:ascii="OpenSans-webfont" w:eastAsia="Times New Roman" w:hAnsi="OpenSans-webfont" w:cs="Times New Roman"/>
          <w:color w:val="333333"/>
          <w:sz w:val="24"/>
          <w:szCs w:val="24"/>
          <w:lang w:eastAsia="en-GB"/>
        </w:rPr>
        <w:t xml:space="preserve">ommonwealth </w:t>
      </w:r>
      <w:r w:rsidR="00FF72AC" w:rsidRPr="00FF72AC">
        <w:rPr>
          <w:rFonts w:ascii="OpenSans-webfont" w:eastAsia="Times New Roman" w:hAnsi="OpenSans-webfont" w:cs="Times New Roman"/>
          <w:color w:val="333333"/>
          <w:sz w:val="24"/>
          <w:szCs w:val="24"/>
          <w:lang w:eastAsia="en-GB"/>
        </w:rPr>
        <w:t>W</w:t>
      </w:r>
      <w:r w:rsidR="00AA7077">
        <w:rPr>
          <w:rFonts w:ascii="OpenSans-webfont" w:eastAsia="Times New Roman" w:hAnsi="OpenSans-webfont" w:cs="Times New Roman"/>
          <w:color w:val="333333"/>
          <w:sz w:val="24"/>
          <w:szCs w:val="24"/>
          <w:lang w:eastAsia="en-GB"/>
        </w:rPr>
        <w:t xml:space="preserve">ar </w:t>
      </w:r>
      <w:r w:rsidR="00FF72AC" w:rsidRPr="00FF72AC">
        <w:rPr>
          <w:rFonts w:ascii="OpenSans-webfont" w:eastAsia="Times New Roman" w:hAnsi="OpenSans-webfont" w:cs="Times New Roman"/>
          <w:color w:val="333333"/>
          <w:sz w:val="24"/>
          <w:szCs w:val="24"/>
          <w:lang w:eastAsia="en-GB"/>
        </w:rPr>
        <w:t>G</w:t>
      </w:r>
      <w:r w:rsidR="00AA7077">
        <w:rPr>
          <w:rFonts w:ascii="OpenSans-webfont" w:eastAsia="Times New Roman" w:hAnsi="OpenSans-webfont" w:cs="Times New Roman"/>
          <w:color w:val="333333"/>
          <w:sz w:val="24"/>
          <w:szCs w:val="24"/>
          <w:lang w:eastAsia="en-GB"/>
        </w:rPr>
        <w:t xml:space="preserve">raves </w:t>
      </w:r>
      <w:r w:rsidR="00FF72AC" w:rsidRPr="00FF72AC">
        <w:rPr>
          <w:rFonts w:ascii="OpenSans-webfont" w:eastAsia="Times New Roman" w:hAnsi="OpenSans-webfont" w:cs="Times New Roman"/>
          <w:color w:val="333333"/>
          <w:sz w:val="24"/>
          <w:szCs w:val="24"/>
          <w:lang w:eastAsia="en-GB"/>
        </w:rPr>
        <w:t>C</w:t>
      </w:r>
      <w:r w:rsidR="00AA7077">
        <w:rPr>
          <w:rFonts w:ascii="OpenSans-webfont" w:eastAsia="Times New Roman" w:hAnsi="OpenSans-webfont" w:cs="Times New Roman"/>
          <w:color w:val="333333"/>
          <w:sz w:val="24"/>
          <w:szCs w:val="24"/>
          <w:lang w:eastAsia="en-GB"/>
        </w:rPr>
        <w:t xml:space="preserve">ommission San Carlos Cemetery; </w:t>
      </w:r>
      <w:r w:rsidR="00FF72AC" w:rsidRPr="00FF72AC">
        <w:rPr>
          <w:rFonts w:ascii="OpenSans-webfont" w:eastAsia="Times New Roman" w:hAnsi="OpenSans-webfont" w:cs="Times New Roman"/>
          <w:color w:val="333333"/>
          <w:sz w:val="24"/>
          <w:szCs w:val="24"/>
          <w:lang w:eastAsia="en-GB"/>
        </w:rPr>
        <w:t>again, I accompanied him on that day, travelling each way in a Chinook. Perhaps less well known, is our involvement with re-burial of some of the Argentinean casualties – who were interred in the civilian cemetery in Port Stanley – as their graves were dug too shallow and their remains were ‘becoming apparent’. Also, the mine clearance operations in the hills around Port Stanley (</w:t>
      </w:r>
      <w:proofErr w:type="spellStart"/>
      <w:r w:rsidR="00FF72AC" w:rsidRPr="00FF72AC">
        <w:rPr>
          <w:rFonts w:ascii="OpenSans-webfont" w:eastAsia="Times New Roman" w:hAnsi="OpenSans-webfont" w:cs="Times New Roman"/>
          <w:color w:val="333333"/>
          <w:sz w:val="24"/>
          <w:szCs w:val="24"/>
          <w:lang w:eastAsia="en-GB"/>
        </w:rPr>
        <w:t>Longdon</w:t>
      </w:r>
      <w:proofErr w:type="spellEnd"/>
      <w:r w:rsidR="00FF72AC" w:rsidRPr="00FF72AC">
        <w:rPr>
          <w:rFonts w:ascii="OpenSans-webfont" w:eastAsia="Times New Roman" w:hAnsi="OpenSans-webfont" w:cs="Times New Roman"/>
          <w:color w:val="333333"/>
          <w:sz w:val="24"/>
          <w:szCs w:val="24"/>
          <w:lang w:eastAsia="en-GB"/>
        </w:rPr>
        <w:t xml:space="preserve">, Tumbledown </w:t>
      </w:r>
      <w:proofErr w:type="spellStart"/>
      <w:r w:rsidR="00FF72AC" w:rsidRPr="00FF72AC">
        <w:rPr>
          <w:rFonts w:ascii="OpenSans-webfont" w:eastAsia="Times New Roman" w:hAnsi="OpenSans-webfont" w:cs="Times New Roman"/>
          <w:color w:val="333333"/>
          <w:sz w:val="24"/>
          <w:szCs w:val="24"/>
          <w:lang w:eastAsia="en-GB"/>
        </w:rPr>
        <w:t>etc</w:t>
      </w:r>
      <w:proofErr w:type="spellEnd"/>
      <w:r w:rsidR="00FF72AC" w:rsidRPr="00FF72AC">
        <w:rPr>
          <w:rFonts w:ascii="OpenSans-webfont" w:eastAsia="Times New Roman" w:hAnsi="OpenSans-webfont" w:cs="Times New Roman"/>
          <w:color w:val="333333"/>
          <w:sz w:val="24"/>
          <w:szCs w:val="24"/>
          <w:lang w:eastAsia="en-GB"/>
        </w:rPr>
        <w:t>) resulted in the discovery of the bodies of young soldiers (presumably conscripts) who had been defending their hilltop positions, deserted by their officers who (it was suggested) laid mines to prevent the youngsters following them, and who had (likely) starved to death. Phil and I organised their removal and interment in the cemetery.</w:t>
      </w: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lastRenderedPageBreak/>
        <w:t xml:space="preserve">On a lighter note, the BBC sent a crew in early Dec to film for a </w:t>
      </w:r>
      <w:r w:rsidRPr="00FF72AC">
        <w:rPr>
          <w:rFonts w:ascii="OpenSans-webfont" w:eastAsia="Times New Roman" w:hAnsi="OpenSans-webfont" w:cs="Times New Roman"/>
          <w:i/>
          <w:iCs/>
          <w:color w:val="333333"/>
          <w:sz w:val="24"/>
          <w:szCs w:val="24"/>
          <w:lang w:eastAsia="en-GB"/>
        </w:rPr>
        <w:t>Songs of Praise</w:t>
      </w:r>
      <w:r w:rsidRPr="00FF72AC">
        <w:rPr>
          <w:rFonts w:ascii="OpenSans-webfont" w:eastAsia="Times New Roman" w:hAnsi="OpenSans-webfont" w:cs="Times New Roman"/>
          <w:color w:val="333333"/>
          <w:sz w:val="24"/>
          <w:szCs w:val="24"/>
          <w:lang w:eastAsia="en-GB"/>
        </w:rPr>
        <w:t xml:space="preserve"> episode which was transmitted in the UK on Epiphany Sunday 1983. We were recorded singing ‘Eternal Father Strong to Save’ on the helipad of the </w:t>
      </w:r>
      <w:proofErr w:type="spellStart"/>
      <w:r w:rsidRPr="00FF72AC">
        <w:rPr>
          <w:rFonts w:ascii="OpenSans-webfont" w:eastAsia="Times New Roman" w:hAnsi="OpenSans-webfont" w:cs="Times New Roman"/>
          <w:color w:val="333333"/>
          <w:sz w:val="24"/>
          <w:szCs w:val="24"/>
          <w:lang w:eastAsia="en-GB"/>
        </w:rPr>
        <w:t>Rangatira</w:t>
      </w:r>
      <w:proofErr w:type="spellEnd"/>
      <w:r w:rsidRPr="00FF72AC">
        <w:rPr>
          <w:rFonts w:ascii="OpenSans-webfont" w:eastAsia="Times New Roman" w:hAnsi="OpenSans-webfont" w:cs="Times New Roman"/>
          <w:color w:val="333333"/>
          <w:sz w:val="24"/>
          <w:szCs w:val="24"/>
          <w:lang w:eastAsia="en-GB"/>
        </w:rPr>
        <w:t>, and the main element took place in the Cathedral. (I recall watching a recording of it when I returned to the UK in mid-</w:t>
      </w:r>
      <w:r w:rsidR="00E128AC">
        <w:rPr>
          <w:rFonts w:ascii="OpenSans-webfont" w:eastAsia="Times New Roman" w:hAnsi="OpenSans-webfont" w:cs="Times New Roman"/>
          <w:noProof/>
          <w:color w:val="333333"/>
          <w:sz w:val="24"/>
          <w:szCs w:val="24"/>
          <w:lang w:eastAsia="en-GB"/>
        </w:rPr>
        <w:drawing>
          <wp:anchor distT="0" distB="0" distL="114300" distR="114300" simplePos="0" relativeHeight="251664384" behindDoc="1" locked="0" layoutInCell="1" allowOverlap="1" wp14:anchorId="1D19BC85" wp14:editId="7F62029E">
            <wp:simplePos x="0" y="0"/>
            <wp:positionH relativeFrom="column">
              <wp:posOffset>-62230</wp:posOffset>
            </wp:positionH>
            <wp:positionV relativeFrom="paragraph">
              <wp:posOffset>61595</wp:posOffset>
            </wp:positionV>
            <wp:extent cx="3657600" cy="3533775"/>
            <wp:effectExtent l="4762" t="0" r="4763" b="4762"/>
            <wp:wrapTight wrapText="bothSides">
              <wp:wrapPolygon edited="0">
                <wp:start x="28" y="21629"/>
                <wp:lineTo x="21516" y="21629"/>
                <wp:lineTo x="21516" y="87"/>
                <wp:lineTo x="28" y="87"/>
                <wp:lineTo x="28" y="21629"/>
              </wp:wrapPolygon>
            </wp:wrapTight>
            <wp:docPr id="6" name="Picture 6" descr="C:\Users\Stephen Ware\Documents\Chaplains' Association\Photographs\Admin Wg Officers on Christmas Day 198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tephen Ware\Documents\Chaplains' Association\Photographs\Admin Wg Officers on Christmas Day 1982 (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5400000">
                      <a:off x="0" y="0"/>
                      <a:ext cx="3657600" cy="3533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72AC">
        <w:rPr>
          <w:rFonts w:ascii="OpenSans-webfont" w:eastAsia="Times New Roman" w:hAnsi="OpenSans-webfont" w:cs="Times New Roman"/>
          <w:color w:val="333333"/>
          <w:sz w:val="24"/>
          <w:szCs w:val="24"/>
          <w:lang w:eastAsia="en-GB"/>
        </w:rPr>
        <w:t>Jan 83.) Later that month, the first Christmas was celebrated appropriately. On Christmas Eve, Phil and I were flown to the Chinook Detachment (</w:t>
      </w:r>
      <w:proofErr w:type="spellStart"/>
      <w:r w:rsidRPr="00FF72AC">
        <w:rPr>
          <w:rFonts w:ascii="OpenSans-webfont" w:eastAsia="Times New Roman" w:hAnsi="OpenSans-webfont" w:cs="Times New Roman"/>
          <w:color w:val="333333"/>
          <w:sz w:val="24"/>
          <w:szCs w:val="24"/>
          <w:lang w:eastAsia="en-GB"/>
        </w:rPr>
        <w:t>Chindet</w:t>
      </w:r>
      <w:proofErr w:type="spellEnd"/>
      <w:r w:rsidRPr="00FF72AC">
        <w:rPr>
          <w:rFonts w:ascii="OpenSans-webfont" w:eastAsia="Times New Roman" w:hAnsi="OpenSans-webfont" w:cs="Times New Roman"/>
          <w:color w:val="333333"/>
          <w:sz w:val="24"/>
          <w:szCs w:val="24"/>
          <w:lang w:eastAsia="en-GB"/>
        </w:rPr>
        <w:t xml:space="preserve">) at San Carlos where he presided over a Eucharist; there was a Midnight Communion on the </w:t>
      </w:r>
      <w:proofErr w:type="spellStart"/>
      <w:r w:rsidRPr="00FF72AC">
        <w:rPr>
          <w:rFonts w:ascii="OpenSans-webfont" w:eastAsia="Times New Roman" w:hAnsi="OpenSans-webfont" w:cs="Times New Roman"/>
          <w:color w:val="333333"/>
          <w:sz w:val="24"/>
          <w:szCs w:val="24"/>
          <w:lang w:eastAsia="en-GB"/>
        </w:rPr>
        <w:t>Rangatira</w:t>
      </w:r>
      <w:proofErr w:type="spellEnd"/>
      <w:r w:rsidRPr="00FF72AC">
        <w:rPr>
          <w:rFonts w:ascii="OpenSans-webfont" w:eastAsia="Times New Roman" w:hAnsi="OpenSans-webfont" w:cs="Times New Roman"/>
          <w:color w:val="333333"/>
          <w:sz w:val="24"/>
          <w:szCs w:val="24"/>
          <w:lang w:eastAsia="en-GB"/>
        </w:rPr>
        <w:t>, and we attended the Cathedral on Christmas Morning before heading to the airfield where further ‘festivities’ took place.</w:t>
      </w:r>
    </w:p>
    <w:p w:rsidR="00AA7077" w:rsidRPr="00FF72AC" w:rsidRDefault="00AA7077" w:rsidP="00FF72AC">
      <w:pPr>
        <w:rPr>
          <w:rFonts w:ascii="OpenSans-webfont" w:eastAsia="Times New Roman" w:hAnsi="OpenSans-webfont" w:cs="Times New Roman"/>
          <w:color w:val="333333"/>
          <w:sz w:val="24"/>
          <w:szCs w:val="24"/>
          <w:lang w:eastAsia="en-GB"/>
        </w:rPr>
      </w:pPr>
    </w:p>
    <w:p w:rsidR="00FF72AC" w:rsidRDefault="00FF72AC" w:rsidP="00FF72AC">
      <w:pPr>
        <w:rPr>
          <w:rFonts w:ascii="OpenSans-webfont" w:eastAsia="Times New Roman" w:hAnsi="OpenSans-webfont" w:cs="Times New Roman"/>
          <w:color w:val="333333"/>
          <w:sz w:val="24"/>
          <w:szCs w:val="24"/>
          <w:lang w:eastAsia="en-GB"/>
        </w:rPr>
      </w:pPr>
      <w:r w:rsidRPr="00FF72AC">
        <w:rPr>
          <w:rFonts w:ascii="OpenSans-webfont" w:eastAsia="Times New Roman" w:hAnsi="OpenSans-webfont" w:cs="Times New Roman"/>
          <w:color w:val="333333"/>
          <w:sz w:val="24"/>
          <w:szCs w:val="24"/>
          <w:lang w:eastAsia="en-GB"/>
        </w:rPr>
        <w:t>Phil Mortimer must have returned to the UK in early Jan 83 – shortly befor</w:t>
      </w:r>
      <w:r w:rsidR="00AA7077">
        <w:rPr>
          <w:rFonts w:ascii="OpenSans-webfont" w:eastAsia="Times New Roman" w:hAnsi="OpenSans-webfont" w:cs="Times New Roman"/>
          <w:color w:val="333333"/>
          <w:sz w:val="24"/>
          <w:szCs w:val="24"/>
          <w:lang w:eastAsia="en-GB"/>
        </w:rPr>
        <w:t xml:space="preserve">e me – as I recall ‘seeing in’ </w:t>
      </w:r>
      <w:r w:rsidRPr="00FF72AC">
        <w:rPr>
          <w:rFonts w:ascii="OpenSans-webfont" w:eastAsia="Times New Roman" w:hAnsi="OpenSans-webfont" w:cs="Times New Roman"/>
          <w:color w:val="333333"/>
          <w:sz w:val="24"/>
          <w:szCs w:val="24"/>
          <w:lang w:eastAsia="en-GB"/>
        </w:rPr>
        <w:t>his su</w:t>
      </w:r>
      <w:r w:rsidR="00AA7077">
        <w:rPr>
          <w:rFonts w:ascii="OpenSans-webfont" w:eastAsia="Times New Roman" w:hAnsi="OpenSans-webfont" w:cs="Times New Roman"/>
          <w:color w:val="333333"/>
          <w:sz w:val="24"/>
          <w:szCs w:val="24"/>
          <w:lang w:eastAsia="en-GB"/>
        </w:rPr>
        <w:t>ccessor (Gareth Williams – CSFC</w:t>
      </w:r>
      <w:r w:rsidRPr="00FF72AC">
        <w:rPr>
          <w:rFonts w:ascii="OpenSans-webfont" w:eastAsia="Times New Roman" w:hAnsi="OpenSans-webfont" w:cs="Times New Roman"/>
          <w:color w:val="333333"/>
          <w:sz w:val="24"/>
          <w:szCs w:val="24"/>
          <w:lang w:eastAsia="en-GB"/>
        </w:rPr>
        <w:t xml:space="preserve">). What an inspirational appointment he </w:t>
      </w:r>
      <w:r w:rsidR="00AA7077">
        <w:rPr>
          <w:rFonts w:ascii="OpenSans-webfont" w:eastAsia="Times New Roman" w:hAnsi="OpenSans-webfont" w:cs="Times New Roman"/>
          <w:color w:val="333333"/>
          <w:sz w:val="24"/>
          <w:szCs w:val="24"/>
          <w:lang w:eastAsia="en-GB"/>
        </w:rPr>
        <w:t xml:space="preserve">was, </w:t>
      </w:r>
      <w:r w:rsidRPr="00FF72AC">
        <w:rPr>
          <w:rFonts w:ascii="OpenSans-webfont" w:eastAsia="Times New Roman" w:hAnsi="OpenSans-webfont" w:cs="Times New Roman"/>
          <w:color w:val="333333"/>
          <w:sz w:val="24"/>
          <w:szCs w:val="24"/>
          <w:lang w:eastAsia="en-GB"/>
        </w:rPr>
        <w:t>although I remain reticent in suggesting which of the 3 specified qualities he met and displayed! I next (a</w:t>
      </w:r>
      <w:r w:rsidR="00AA7077">
        <w:rPr>
          <w:rFonts w:ascii="OpenSans-webfont" w:eastAsia="Times New Roman" w:hAnsi="OpenSans-webfont" w:cs="Times New Roman"/>
          <w:color w:val="333333"/>
          <w:sz w:val="24"/>
          <w:szCs w:val="24"/>
          <w:lang w:eastAsia="en-GB"/>
        </w:rPr>
        <w:t xml:space="preserve">nd last) met Phil in mid-1987, </w:t>
      </w:r>
      <w:r w:rsidRPr="00FF72AC">
        <w:rPr>
          <w:rFonts w:ascii="OpenSans-webfont" w:eastAsia="Times New Roman" w:hAnsi="OpenSans-webfont" w:cs="Times New Roman"/>
          <w:color w:val="333333"/>
          <w:sz w:val="24"/>
          <w:szCs w:val="24"/>
          <w:lang w:eastAsia="en-GB"/>
        </w:rPr>
        <w:t xml:space="preserve">when I was visiting RAF </w:t>
      </w:r>
      <w:proofErr w:type="spellStart"/>
      <w:r w:rsidRPr="00FF72AC">
        <w:rPr>
          <w:rFonts w:ascii="OpenSans-webfont" w:eastAsia="Times New Roman" w:hAnsi="OpenSans-webfont" w:cs="Times New Roman"/>
          <w:color w:val="333333"/>
          <w:sz w:val="24"/>
          <w:szCs w:val="24"/>
          <w:lang w:eastAsia="en-GB"/>
        </w:rPr>
        <w:t>Laarbruch</w:t>
      </w:r>
      <w:proofErr w:type="spellEnd"/>
      <w:r w:rsidRPr="00FF72AC">
        <w:rPr>
          <w:rFonts w:ascii="OpenSans-webfont" w:eastAsia="Times New Roman" w:hAnsi="OpenSans-webfont" w:cs="Times New Roman"/>
          <w:color w:val="333333"/>
          <w:sz w:val="24"/>
          <w:szCs w:val="24"/>
          <w:lang w:eastAsia="en-GB"/>
        </w:rPr>
        <w:t xml:space="preserve">; as his wife, Chris, was in the UK, he was </w:t>
      </w:r>
      <w:r w:rsidR="00AA7077">
        <w:rPr>
          <w:rFonts w:ascii="OpenSans-webfont" w:eastAsia="Times New Roman" w:hAnsi="OpenSans-webfont" w:cs="Times New Roman"/>
          <w:color w:val="333333"/>
          <w:sz w:val="24"/>
          <w:szCs w:val="24"/>
          <w:lang w:eastAsia="en-GB"/>
        </w:rPr>
        <w:t>lunching in the Officers’ Mes</w:t>
      </w:r>
      <w:r w:rsidR="00D62D6C">
        <w:rPr>
          <w:rFonts w:ascii="OpenSans-webfont" w:eastAsia="Times New Roman" w:hAnsi="OpenSans-webfont" w:cs="Times New Roman"/>
          <w:color w:val="333333"/>
          <w:sz w:val="24"/>
          <w:szCs w:val="24"/>
          <w:lang w:eastAsia="en-GB"/>
        </w:rPr>
        <w:t>s,</w:t>
      </w:r>
      <w:r w:rsidRPr="00FF72AC">
        <w:rPr>
          <w:rFonts w:ascii="OpenSans-webfont" w:eastAsia="Times New Roman" w:hAnsi="OpenSans-webfont" w:cs="Times New Roman"/>
          <w:color w:val="333333"/>
          <w:sz w:val="24"/>
          <w:szCs w:val="24"/>
          <w:lang w:eastAsia="en-GB"/>
        </w:rPr>
        <w:t xml:space="preserve"> so we met up at a nearby restaurant one evening to reminisce about our Falklands experiences.</w:t>
      </w:r>
    </w:p>
    <w:p w:rsidR="00376A5B" w:rsidRPr="00FF72AC" w:rsidRDefault="00376A5B" w:rsidP="00FF72AC">
      <w:pPr>
        <w:rPr>
          <w:rFonts w:ascii="OpenSans-webfont" w:eastAsia="Times New Roman" w:hAnsi="OpenSans-webfont" w:cs="Times New Roman"/>
          <w:color w:val="333333"/>
          <w:sz w:val="24"/>
          <w:szCs w:val="24"/>
          <w:lang w:eastAsia="en-GB"/>
        </w:rPr>
      </w:pPr>
    </w:p>
    <w:p w:rsidR="00FE379C" w:rsidRDefault="00376A5B" w:rsidP="00376A5B">
      <w:pPr>
        <w:jc w:val="center"/>
      </w:pPr>
      <w:r>
        <w:rPr>
          <w:noProof/>
          <w:lang w:eastAsia="en-GB"/>
        </w:rPr>
        <w:drawing>
          <wp:inline distT="0" distB="0" distL="0" distR="0">
            <wp:extent cx="3302518" cy="3190714"/>
            <wp:effectExtent l="0" t="1270" r="0" b="0"/>
            <wp:docPr id="8" name="Picture 8" descr="C:\Users\Stephen Ware\Documents\Chaplains' Association\Photographs\Padre Mortimer ('TacVic') Getting a Lif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Stephen Ware\Documents\Chaplains' Association\Photographs\Padre Mortimer ('TacVic') Getting a Lift! (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5400000">
                      <a:off x="0" y="0"/>
                      <a:ext cx="3293940" cy="3182426"/>
                    </a:xfrm>
                    <a:prstGeom prst="rect">
                      <a:avLst/>
                    </a:prstGeom>
                    <a:noFill/>
                    <a:ln>
                      <a:noFill/>
                    </a:ln>
                  </pic:spPr>
                </pic:pic>
              </a:graphicData>
            </a:graphic>
          </wp:inline>
        </w:drawing>
      </w:r>
    </w:p>
    <w:sectPr w:rsidR="00FE37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OpenSans-webfon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72AC"/>
    <w:rsid w:val="000442B6"/>
    <w:rsid w:val="00065D90"/>
    <w:rsid w:val="00135420"/>
    <w:rsid w:val="00195648"/>
    <w:rsid w:val="0033057D"/>
    <w:rsid w:val="0037614C"/>
    <w:rsid w:val="00376A5B"/>
    <w:rsid w:val="00386D25"/>
    <w:rsid w:val="003E49D5"/>
    <w:rsid w:val="00414389"/>
    <w:rsid w:val="004F26C8"/>
    <w:rsid w:val="005A1FA0"/>
    <w:rsid w:val="00602E61"/>
    <w:rsid w:val="006E3D03"/>
    <w:rsid w:val="006E3FE1"/>
    <w:rsid w:val="006F79CB"/>
    <w:rsid w:val="00867A25"/>
    <w:rsid w:val="009442BA"/>
    <w:rsid w:val="00A4172B"/>
    <w:rsid w:val="00AA7077"/>
    <w:rsid w:val="00BC094E"/>
    <w:rsid w:val="00D62D6C"/>
    <w:rsid w:val="00E128AC"/>
    <w:rsid w:val="00FE379C"/>
    <w:rsid w:val="00FF72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057D"/>
    <w:rPr>
      <w:rFonts w:ascii="Tahoma" w:hAnsi="Tahoma" w:cs="Tahoma"/>
      <w:sz w:val="16"/>
      <w:szCs w:val="16"/>
    </w:rPr>
  </w:style>
  <w:style w:type="character" w:customStyle="1" w:styleId="BalloonTextChar">
    <w:name w:val="Balloon Text Char"/>
    <w:basedOn w:val="DefaultParagraphFont"/>
    <w:link w:val="BalloonText"/>
    <w:uiPriority w:val="99"/>
    <w:semiHidden/>
    <w:rsid w:val="0033057D"/>
    <w:rPr>
      <w:rFonts w:ascii="Tahoma" w:hAnsi="Tahoma" w:cs="Tahoma"/>
      <w:sz w:val="16"/>
      <w:szCs w:val="16"/>
    </w:rPr>
  </w:style>
  <w:style w:type="paragraph" w:styleId="Caption">
    <w:name w:val="caption"/>
    <w:basedOn w:val="Normal"/>
    <w:next w:val="Normal"/>
    <w:uiPriority w:val="35"/>
    <w:unhideWhenUsed/>
    <w:qFormat/>
    <w:rsid w:val="00E128AC"/>
    <w:pPr>
      <w:spacing w:after="200"/>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057D"/>
    <w:rPr>
      <w:rFonts w:ascii="Tahoma" w:hAnsi="Tahoma" w:cs="Tahoma"/>
      <w:sz w:val="16"/>
      <w:szCs w:val="16"/>
    </w:rPr>
  </w:style>
  <w:style w:type="character" w:customStyle="1" w:styleId="BalloonTextChar">
    <w:name w:val="Balloon Text Char"/>
    <w:basedOn w:val="DefaultParagraphFont"/>
    <w:link w:val="BalloonText"/>
    <w:uiPriority w:val="99"/>
    <w:semiHidden/>
    <w:rsid w:val="0033057D"/>
    <w:rPr>
      <w:rFonts w:ascii="Tahoma" w:hAnsi="Tahoma" w:cs="Tahoma"/>
      <w:sz w:val="16"/>
      <w:szCs w:val="16"/>
    </w:rPr>
  </w:style>
  <w:style w:type="paragraph" w:styleId="Caption">
    <w:name w:val="caption"/>
    <w:basedOn w:val="Normal"/>
    <w:next w:val="Normal"/>
    <w:uiPriority w:val="35"/>
    <w:unhideWhenUsed/>
    <w:qFormat/>
    <w:rsid w:val="00E128AC"/>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1260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98FCEB-BCDF-4CCE-87B0-43539360F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4</Pages>
  <Words>1212</Words>
  <Characters>6912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Ware</dc:creator>
  <cp:lastModifiedBy>Stephen Ware</cp:lastModifiedBy>
  <cp:revision>5</cp:revision>
  <dcterms:created xsi:type="dcterms:W3CDTF">2020-04-07T11:26:00Z</dcterms:created>
  <dcterms:modified xsi:type="dcterms:W3CDTF">2020-04-07T15:35:00Z</dcterms:modified>
</cp:coreProperties>
</file>